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AC7FC" w14:textId="66AB11CA" w:rsidR="009E7814" w:rsidRPr="009E7814" w:rsidRDefault="009E7814" w:rsidP="009E7814">
      <w:pPr>
        <w:pStyle w:val="Default"/>
        <w:jc w:val="center"/>
        <w:rPr>
          <w:rFonts w:ascii="Times New Roman" w:hAnsi="Times New Roman" w:cs="Times New Roman"/>
          <w:b/>
          <w:bCs/>
          <w:sz w:val="32"/>
          <w:szCs w:val="32"/>
        </w:rPr>
      </w:pPr>
      <w:r w:rsidRPr="009E7814">
        <w:rPr>
          <w:rFonts w:ascii="Times New Roman" w:hAnsi="Times New Roman" w:cs="Times New Roman"/>
          <w:b/>
          <w:bCs/>
          <w:sz w:val="32"/>
          <w:szCs w:val="32"/>
        </w:rPr>
        <w:t>Videoaflevering i tema 5: Fysiologi</w:t>
      </w:r>
    </w:p>
    <w:p w14:paraId="1E7BF39E" w14:textId="77777777" w:rsidR="009E7814" w:rsidRDefault="009E7814" w:rsidP="009E7814">
      <w:pPr>
        <w:pStyle w:val="Default"/>
        <w:rPr>
          <w:rFonts w:ascii="Times New Roman" w:hAnsi="Times New Roman" w:cs="Times New Roman"/>
          <w:b/>
          <w:bCs/>
        </w:rPr>
      </w:pPr>
    </w:p>
    <w:p w14:paraId="20026A7B" w14:textId="77777777" w:rsidR="009E7814" w:rsidRDefault="009E7814" w:rsidP="009E7814">
      <w:pPr>
        <w:pStyle w:val="Default"/>
        <w:rPr>
          <w:rFonts w:ascii="Times New Roman" w:hAnsi="Times New Roman" w:cs="Times New Roman"/>
          <w:b/>
          <w:bCs/>
        </w:rPr>
      </w:pPr>
      <w:r>
        <w:rPr>
          <w:rFonts w:ascii="Times New Roman" w:hAnsi="Times New Roman" w:cs="Times New Roman"/>
          <w:b/>
          <w:bCs/>
        </w:rPr>
        <w:t xml:space="preserve">Opgavebeskrivelse: </w:t>
      </w:r>
    </w:p>
    <w:p w14:paraId="195853BC" w14:textId="3F3A2F33" w:rsidR="009E7814" w:rsidRDefault="009E7814" w:rsidP="009E7814">
      <w:pPr>
        <w:pStyle w:val="Default"/>
        <w:rPr>
          <w:rFonts w:ascii="Times New Roman" w:hAnsi="Times New Roman" w:cs="Times New Roman"/>
        </w:rPr>
      </w:pPr>
      <w:r>
        <w:rPr>
          <w:rFonts w:ascii="Times New Roman" w:hAnsi="Times New Roman" w:cs="Times New Roman"/>
        </w:rPr>
        <w:t xml:space="preserve">Denne opgave er noget anderledes end de tidligere afleveringer, som I har lavet i biologi. I skal nemlig bage boller og snakke om makromolekyler. Opgaven går ud på, at I alene eller i mindre </w:t>
      </w:r>
      <w:r w:rsidR="00AA2528">
        <w:rPr>
          <w:rFonts w:ascii="Times New Roman" w:hAnsi="Times New Roman" w:cs="Times New Roman"/>
        </w:rPr>
        <w:t xml:space="preserve">selvvalgte </w:t>
      </w:r>
      <w:r>
        <w:rPr>
          <w:rFonts w:ascii="Times New Roman" w:hAnsi="Times New Roman" w:cs="Times New Roman"/>
        </w:rPr>
        <w:t>grupper følger den medfølgende forsøgsvejledning og bager boller hjemme hos jer selv eller hos en i jeres gruppe. I skal</w:t>
      </w:r>
      <w:r w:rsidR="00AA2528">
        <w:rPr>
          <w:rFonts w:ascii="Times New Roman" w:hAnsi="Times New Roman" w:cs="Times New Roman"/>
        </w:rPr>
        <w:t>,</w:t>
      </w:r>
      <w:r>
        <w:rPr>
          <w:rFonts w:ascii="Times New Roman" w:hAnsi="Times New Roman" w:cs="Times New Roman"/>
        </w:rPr>
        <w:t xml:space="preserve"> mens I bager og evt. spiser boller</w:t>
      </w:r>
      <w:r w:rsidR="00AA2528">
        <w:rPr>
          <w:rFonts w:ascii="Times New Roman" w:hAnsi="Times New Roman" w:cs="Times New Roman"/>
        </w:rPr>
        <w:t>,</w:t>
      </w:r>
      <w:r>
        <w:rPr>
          <w:rFonts w:ascii="Times New Roman" w:hAnsi="Times New Roman" w:cs="Times New Roman"/>
        </w:rPr>
        <w:t xml:space="preserve"> fortælle om forskellige biologiske elementer, som vi har arbejdet med under fysiologi-temaet. </w:t>
      </w:r>
    </w:p>
    <w:p w14:paraId="43305806" w14:textId="77777777" w:rsidR="009E7814" w:rsidRDefault="009E7814" w:rsidP="009E7814">
      <w:pPr>
        <w:pStyle w:val="Default"/>
        <w:rPr>
          <w:rFonts w:ascii="Times New Roman" w:hAnsi="Times New Roman" w:cs="Times New Roman"/>
        </w:rPr>
      </w:pPr>
    </w:p>
    <w:p w14:paraId="0D56B46A" w14:textId="597C177E" w:rsidR="009E7814" w:rsidRDefault="009E7814" w:rsidP="009E7814">
      <w:pPr>
        <w:pStyle w:val="Default"/>
        <w:rPr>
          <w:rFonts w:ascii="Times New Roman" w:hAnsi="Times New Roman" w:cs="Times New Roman"/>
        </w:rPr>
      </w:pPr>
      <w:r>
        <w:rPr>
          <w:rFonts w:ascii="Times New Roman" w:hAnsi="Times New Roman" w:cs="Times New Roman"/>
        </w:rPr>
        <w:t>Der vil være nogle praktiske og faglige krav til videoen, som beskrives nedenfor. Derudover skal I være meget velkomne til at sætte jeres eget præg på videoen. Det kan være noget sjovt, anderledes eller helt tredje, som I kan tilføje, så længe de praktiske og faglige krav bliver mødt.</w:t>
      </w:r>
      <w:r w:rsidR="00AA2528">
        <w:rPr>
          <w:rFonts w:ascii="Times New Roman" w:hAnsi="Times New Roman" w:cs="Times New Roman"/>
        </w:rPr>
        <w:t xml:space="preserve"> Et eksempel på dette kan være, at man ”leger” den store bagedyst eller lignende. </w:t>
      </w:r>
    </w:p>
    <w:p w14:paraId="22E6986C" w14:textId="77777777" w:rsidR="009E7814" w:rsidRDefault="009E7814" w:rsidP="009E7814">
      <w:pPr>
        <w:pStyle w:val="Default"/>
        <w:rPr>
          <w:rFonts w:ascii="Times New Roman" w:hAnsi="Times New Roman" w:cs="Times New Roman"/>
        </w:rPr>
      </w:pPr>
    </w:p>
    <w:p w14:paraId="502353FD" w14:textId="0D32A43E" w:rsidR="009E7814" w:rsidRPr="009E7814" w:rsidRDefault="009E7814" w:rsidP="009E7814">
      <w:pPr>
        <w:pStyle w:val="Default"/>
        <w:rPr>
          <w:rFonts w:ascii="Times New Roman" w:hAnsi="Times New Roman" w:cs="Times New Roman"/>
        </w:rPr>
      </w:pPr>
      <w:r>
        <w:rPr>
          <w:rFonts w:ascii="Times New Roman" w:hAnsi="Times New Roman" w:cs="Times New Roman"/>
        </w:rPr>
        <w:t>Dyre ingredienser såsom margarine og kiwi køber jeg til j</w:t>
      </w:r>
      <w:r w:rsidR="003F625C">
        <w:rPr>
          <w:rFonts w:ascii="Times New Roman" w:hAnsi="Times New Roman" w:cs="Times New Roman"/>
        </w:rPr>
        <w:t>e</w:t>
      </w:r>
      <w:r w:rsidR="00AA2528">
        <w:rPr>
          <w:rFonts w:ascii="Times New Roman" w:hAnsi="Times New Roman" w:cs="Times New Roman"/>
        </w:rPr>
        <w:t xml:space="preserve">r. Det betyder, at I skal møde op skolen til modulet (det står i Lectio hvornår) for at hente jeres ingredienser. Derefter har I tid til at stille evt. spørgsmål, og så skal I hjem og bage. Udnyt tiden til også bare at hygge jer sammen. </w:t>
      </w:r>
      <w:r w:rsidR="003F625C">
        <w:rPr>
          <w:rFonts w:ascii="Times New Roman" w:hAnsi="Times New Roman" w:cs="Times New Roman"/>
        </w:rPr>
        <w:t xml:space="preserve"> </w:t>
      </w:r>
    </w:p>
    <w:p w14:paraId="15474E60" w14:textId="77777777" w:rsidR="009E7814" w:rsidRDefault="009E7814" w:rsidP="009E7814">
      <w:pPr>
        <w:pStyle w:val="Default"/>
        <w:rPr>
          <w:rFonts w:ascii="Times New Roman" w:hAnsi="Times New Roman" w:cs="Times New Roman"/>
          <w:b/>
          <w:bCs/>
        </w:rPr>
      </w:pPr>
    </w:p>
    <w:p w14:paraId="00F217B6" w14:textId="77777777" w:rsidR="009E7814" w:rsidRDefault="009E7814" w:rsidP="009E7814">
      <w:pPr>
        <w:pStyle w:val="Default"/>
        <w:rPr>
          <w:rFonts w:ascii="Times New Roman" w:hAnsi="Times New Roman" w:cs="Times New Roman"/>
          <w:b/>
          <w:bCs/>
        </w:rPr>
      </w:pPr>
    </w:p>
    <w:p w14:paraId="2C683239" w14:textId="79836CD2" w:rsidR="009E7814" w:rsidRDefault="009E7814" w:rsidP="009E7814">
      <w:pPr>
        <w:pStyle w:val="Default"/>
        <w:rPr>
          <w:rFonts w:ascii="Times New Roman" w:hAnsi="Times New Roman" w:cs="Times New Roman"/>
          <w:b/>
          <w:bCs/>
        </w:rPr>
      </w:pPr>
      <w:r>
        <w:rPr>
          <w:rFonts w:ascii="Times New Roman" w:hAnsi="Times New Roman" w:cs="Times New Roman"/>
          <w:b/>
          <w:bCs/>
        </w:rPr>
        <w:t xml:space="preserve">Praktiske krav til videoafleveringen: </w:t>
      </w:r>
    </w:p>
    <w:p w14:paraId="2B27DD45" w14:textId="741EF892" w:rsidR="003F625C" w:rsidRDefault="00520F5A" w:rsidP="003F625C">
      <w:pPr>
        <w:pStyle w:val="Default"/>
        <w:numPr>
          <w:ilvl w:val="0"/>
          <w:numId w:val="1"/>
        </w:numPr>
        <w:rPr>
          <w:rFonts w:ascii="Times New Roman" w:hAnsi="Times New Roman" w:cs="Times New Roman"/>
        </w:rPr>
      </w:pPr>
      <w:r>
        <w:rPr>
          <w:rFonts w:ascii="Times New Roman" w:hAnsi="Times New Roman" w:cs="Times New Roman"/>
        </w:rPr>
        <w:t>Videoen skal</w:t>
      </w:r>
      <w:r w:rsidR="00AA2528">
        <w:rPr>
          <w:rFonts w:ascii="Times New Roman" w:hAnsi="Times New Roman" w:cs="Times New Roman"/>
        </w:rPr>
        <w:t xml:space="preserve"> ca.</w:t>
      </w:r>
      <w:r>
        <w:rPr>
          <w:rFonts w:ascii="Times New Roman" w:hAnsi="Times New Roman" w:cs="Times New Roman"/>
        </w:rPr>
        <w:t xml:space="preserve"> være 10 minutter lang. </w:t>
      </w:r>
    </w:p>
    <w:p w14:paraId="4E768D7E" w14:textId="42D46D62" w:rsidR="00520F5A" w:rsidRDefault="00520F5A" w:rsidP="003F625C">
      <w:pPr>
        <w:pStyle w:val="Default"/>
        <w:numPr>
          <w:ilvl w:val="0"/>
          <w:numId w:val="1"/>
        </w:numPr>
        <w:rPr>
          <w:rFonts w:ascii="Times New Roman" w:hAnsi="Times New Roman" w:cs="Times New Roman"/>
        </w:rPr>
      </w:pPr>
      <w:r>
        <w:rPr>
          <w:rFonts w:ascii="Times New Roman" w:hAnsi="Times New Roman" w:cs="Times New Roman"/>
        </w:rPr>
        <w:t>I skal både have billeder/video af de forskellige processer</w:t>
      </w:r>
      <w:r w:rsidR="00AA2528">
        <w:rPr>
          <w:rFonts w:ascii="Times New Roman" w:hAnsi="Times New Roman" w:cs="Times New Roman"/>
        </w:rPr>
        <w:t xml:space="preserve"> undervejs og til slut</w:t>
      </w:r>
      <w:r>
        <w:rPr>
          <w:rFonts w:ascii="Times New Roman" w:hAnsi="Times New Roman" w:cs="Times New Roman"/>
        </w:rPr>
        <w:t>, så I kan sammenligne de forskellige boller</w:t>
      </w:r>
      <w:r w:rsidR="00AA2528">
        <w:rPr>
          <w:rFonts w:ascii="Times New Roman" w:hAnsi="Times New Roman" w:cs="Times New Roman"/>
        </w:rPr>
        <w:t>s struktur mm.</w:t>
      </w:r>
      <w:r>
        <w:rPr>
          <w:rFonts w:ascii="Times New Roman" w:hAnsi="Times New Roman" w:cs="Times New Roman"/>
        </w:rPr>
        <w:t xml:space="preserve"> med hinanden. </w:t>
      </w:r>
    </w:p>
    <w:p w14:paraId="1A6067C8" w14:textId="15B65521" w:rsidR="00520F5A" w:rsidRDefault="00520F5A" w:rsidP="00520F5A">
      <w:pPr>
        <w:pStyle w:val="Default"/>
        <w:numPr>
          <w:ilvl w:val="0"/>
          <w:numId w:val="1"/>
        </w:numPr>
        <w:rPr>
          <w:rFonts w:ascii="Times New Roman" w:hAnsi="Times New Roman" w:cs="Times New Roman"/>
        </w:rPr>
      </w:pPr>
      <w:r>
        <w:rPr>
          <w:rFonts w:ascii="Times New Roman" w:hAnsi="Times New Roman" w:cs="Times New Roman"/>
        </w:rPr>
        <w:t xml:space="preserve">Alle skal sige noget, hvis man er en gruppe og det skal indeholde noget faglig relevans. </w:t>
      </w:r>
    </w:p>
    <w:p w14:paraId="79090686" w14:textId="468338E4" w:rsidR="00CC603D" w:rsidRPr="00520F5A" w:rsidRDefault="00CC603D" w:rsidP="00520F5A">
      <w:pPr>
        <w:pStyle w:val="Default"/>
        <w:numPr>
          <w:ilvl w:val="0"/>
          <w:numId w:val="1"/>
        </w:numPr>
        <w:rPr>
          <w:rFonts w:ascii="Times New Roman" w:hAnsi="Times New Roman" w:cs="Times New Roman"/>
        </w:rPr>
      </w:pPr>
      <w:r>
        <w:rPr>
          <w:rFonts w:ascii="Times New Roman" w:hAnsi="Times New Roman" w:cs="Times New Roman"/>
        </w:rPr>
        <w:t>I skal følge forsøgsvejledningen, og der</w:t>
      </w:r>
      <w:r w:rsidR="00AA2528">
        <w:rPr>
          <w:rFonts w:ascii="Times New Roman" w:hAnsi="Times New Roman" w:cs="Times New Roman"/>
        </w:rPr>
        <w:t>for</w:t>
      </w:r>
      <w:r>
        <w:rPr>
          <w:rFonts w:ascii="Times New Roman" w:hAnsi="Times New Roman" w:cs="Times New Roman"/>
        </w:rPr>
        <w:t xml:space="preserve"> også svare på de spørgsmål forsøgsvejledningen stiller</w:t>
      </w:r>
      <w:r w:rsidR="00AA2528">
        <w:rPr>
          <w:rFonts w:ascii="Times New Roman" w:hAnsi="Times New Roman" w:cs="Times New Roman"/>
        </w:rPr>
        <w:t xml:space="preserve"> undervejs</w:t>
      </w:r>
      <w:r>
        <w:rPr>
          <w:rFonts w:ascii="Times New Roman" w:hAnsi="Times New Roman" w:cs="Times New Roman"/>
        </w:rPr>
        <w:t xml:space="preserve">. </w:t>
      </w:r>
    </w:p>
    <w:p w14:paraId="668BE8B4" w14:textId="77777777" w:rsidR="003F625C" w:rsidRPr="003F625C" w:rsidRDefault="003F625C" w:rsidP="009E7814">
      <w:pPr>
        <w:pStyle w:val="Default"/>
        <w:rPr>
          <w:rFonts w:ascii="Times New Roman" w:hAnsi="Times New Roman" w:cs="Times New Roman"/>
        </w:rPr>
      </w:pPr>
    </w:p>
    <w:p w14:paraId="45A248B6" w14:textId="77777777" w:rsidR="009E7814" w:rsidRDefault="009E7814" w:rsidP="009E7814">
      <w:pPr>
        <w:pStyle w:val="Default"/>
        <w:rPr>
          <w:rFonts w:ascii="Times New Roman" w:hAnsi="Times New Roman" w:cs="Times New Roman"/>
          <w:b/>
          <w:bCs/>
        </w:rPr>
      </w:pPr>
    </w:p>
    <w:p w14:paraId="226702DE" w14:textId="54EC2870" w:rsidR="009E7814" w:rsidRDefault="009E7814" w:rsidP="009E7814">
      <w:pPr>
        <w:pStyle w:val="Default"/>
        <w:rPr>
          <w:rFonts w:ascii="Times New Roman" w:hAnsi="Times New Roman" w:cs="Times New Roman"/>
          <w:b/>
          <w:bCs/>
        </w:rPr>
      </w:pPr>
      <w:r>
        <w:rPr>
          <w:rFonts w:ascii="Times New Roman" w:hAnsi="Times New Roman" w:cs="Times New Roman"/>
          <w:b/>
          <w:bCs/>
        </w:rPr>
        <w:t xml:space="preserve">Faglige krav til videoafleveringen: </w:t>
      </w:r>
    </w:p>
    <w:p w14:paraId="339E6EE4" w14:textId="703B5970" w:rsidR="009E7814" w:rsidRDefault="00520F5A" w:rsidP="00520F5A">
      <w:pPr>
        <w:pStyle w:val="Default"/>
        <w:numPr>
          <w:ilvl w:val="0"/>
          <w:numId w:val="2"/>
        </w:numPr>
        <w:rPr>
          <w:rFonts w:ascii="Times New Roman" w:hAnsi="Times New Roman" w:cs="Times New Roman"/>
        </w:rPr>
      </w:pPr>
      <w:r>
        <w:rPr>
          <w:rFonts w:ascii="Times New Roman" w:hAnsi="Times New Roman" w:cs="Times New Roman"/>
        </w:rPr>
        <w:t xml:space="preserve">I skal i videoen inkorporere følgende fagbegreber samt forklaringer af disse i jeres video: </w:t>
      </w:r>
    </w:p>
    <w:p w14:paraId="794FEE57" w14:textId="1F387404" w:rsidR="00520F5A" w:rsidRDefault="00520F5A" w:rsidP="00520F5A">
      <w:pPr>
        <w:pStyle w:val="Default"/>
        <w:numPr>
          <w:ilvl w:val="1"/>
          <w:numId w:val="2"/>
        </w:numPr>
        <w:rPr>
          <w:rFonts w:ascii="Times New Roman" w:hAnsi="Times New Roman" w:cs="Times New Roman"/>
        </w:rPr>
      </w:pPr>
      <w:r>
        <w:rPr>
          <w:rFonts w:ascii="Times New Roman" w:hAnsi="Times New Roman" w:cs="Times New Roman"/>
        </w:rPr>
        <w:t xml:space="preserve">Kulhydrater (mono-, di- og polysakkarider relatér det til forsøget) </w:t>
      </w:r>
    </w:p>
    <w:p w14:paraId="4DFCCAFF" w14:textId="2722FD65" w:rsidR="00520F5A" w:rsidRDefault="00520F5A" w:rsidP="00520F5A">
      <w:pPr>
        <w:pStyle w:val="Default"/>
        <w:numPr>
          <w:ilvl w:val="1"/>
          <w:numId w:val="2"/>
        </w:numPr>
        <w:rPr>
          <w:rFonts w:ascii="Times New Roman" w:hAnsi="Times New Roman" w:cs="Times New Roman"/>
        </w:rPr>
      </w:pPr>
      <w:r>
        <w:rPr>
          <w:rFonts w:ascii="Times New Roman" w:hAnsi="Times New Roman" w:cs="Times New Roman"/>
        </w:rPr>
        <w:t>Enzymer (deres funktion – relatér det til kiwisaften og forsøget)</w:t>
      </w:r>
    </w:p>
    <w:p w14:paraId="248B4B3A" w14:textId="66B10F7E" w:rsidR="00322794" w:rsidRDefault="00322794" w:rsidP="00322794">
      <w:pPr>
        <w:pStyle w:val="Default"/>
        <w:numPr>
          <w:ilvl w:val="2"/>
          <w:numId w:val="2"/>
        </w:numPr>
        <w:rPr>
          <w:rFonts w:ascii="Times New Roman" w:hAnsi="Times New Roman" w:cs="Times New Roman"/>
        </w:rPr>
      </w:pPr>
      <w:r>
        <w:rPr>
          <w:rFonts w:ascii="Times New Roman" w:hAnsi="Times New Roman" w:cs="Times New Roman"/>
        </w:rPr>
        <w:t>Spytamylase (amylaser generelt)</w:t>
      </w:r>
    </w:p>
    <w:p w14:paraId="2EBF8A78" w14:textId="30BB55BB" w:rsidR="00322794" w:rsidRDefault="00322794" w:rsidP="00322794">
      <w:pPr>
        <w:pStyle w:val="Default"/>
        <w:numPr>
          <w:ilvl w:val="2"/>
          <w:numId w:val="2"/>
        </w:numPr>
        <w:rPr>
          <w:rFonts w:ascii="Times New Roman" w:hAnsi="Times New Roman" w:cs="Times New Roman"/>
        </w:rPr>
      </w:pPr>
      <w:r>
        <w:rPr>
          <w:rFonts w:ascii="Times New Roman" w:hAnsi="Times New Roman" w:cs="Times New Roman"/>
        </w:rPr>
        <w:t xml:space="preserve">Pepsin </w:t>
      </w:r>
    </w:p>
    <w:p w14:paraId="038A3969" w14:textId="3C50126B" w:rsidR="00322794" w:rsidRDefault="00322794" w:rsidP="00322794">
      <w:pPr>
        <w:pStyle w:val="Default"/>
        <w:numPr>
          <w:ilvl w:val="2"/>
          <w:numId w:val="2"/>
        </w:numPr>
        <w:rPr>
          <w:rFonts w:ascii="Times New Roman" w:hAnsi="Times New Roman" w:cs="Times New Roman"/>
        </w:rPr>
      </w:pPr>
      <w:proofErr w:type="spellStart"/>
      <w:r>
        <w:rPr>
          <w:rFonts w:ascii="Times New Roman" w:hAnsi="Times New Roman" w:cs="Times New Roman"/>
        </w:rPr>
        <w:t>Lipase</w:t>
      </w:r>
      <w:proofErr w:type="spellEnd"/>
      <w:r>
        <w:rPr>
          <w:rFonts w:ascii="Times New Roman" w:hAnsi="Times New Roman" w:cs="Times New Roman"/>
        </w:rPr>
        <w:t xml:space="preserve"> </w:t>
      </w:r>
    </w:p>
    <w:p w14:paraId="24B75279" w14:textId="56A50E72" w:rsidR="00520F5A" w:rsidRDefault="00520F5A" w:rsidP="00520F5A">
      <w:pPr>
        <w:pStyle w:val="Default"/>
        <w:numPr>
          <w:ilvl w:val="1"/>
          <w:numId w:val="2"/>
        </w:numPr>
        <w:rPr>
          <w:rFonts w:ascii="Times New Roman" w:hAnsi="Times New Roman" w:cs="Times New Roman"/>
        </w:rPr>
      </w:pPr>
      <w:r>
        <w:rPr>
          <w:rFonts w:ascii="Times New Roman" w:hAnsi="Times New Roman" w:cs="Times New Roman"/>
        </w:rPr>
        <w:t xml:space="preserve">Fordøjelsessystemet og dets dele: </w:t>
      </w:r>
    </w:p>
    <w:p w14:paraId="3D3E6AB0" w14:textId="64A67169" w:rsidR="00520F5A" w:rsidRDefault="00520F5A" w:rsidP="00520F5A">
      <w:pPr>
        <w:pStyle w:val="Default"/>
        <w:numPr>
          <w:ilvl w:val="2"/>
          <w:numId w:val="2"/>
        </w:numPr>
        <w:rPr>
          <w:rFonts w:ascii="Times New Roman" w:hAnsi="Times New Roman" w:cs="Times New Roman"/>
        </w:rPr>
      </w:pPr>
      <w:r>
        <w:rPr>
          <w:rFonts w:ascii="Times New Roman" w:hAnsi="Times New Roman" w:cs="Times New Roman"/>
        </w:rPr>
        <w:t>Munden (spyt og grov fordeling af maden – funktionen af disse)</w:t>
      </w:r>
    </w:p>
    <w:p w14:paraId="50887D28" w14:textId="03DD6897" w:rsidR="00520F5A" w:rsidRDefault="00520F5A" w:rsidP="00520F5A">
      <w:pPr>
        <w:pStyle w:val="Default"/>
        <w:numPr>
          <w:ilvl w:val="2"/>
          <w:numId w:val="2"/>
        </w:numPr>
        <w:rPr>
          <w:rFonts w:ascii="Times New Roman" w:hAnsi="Times New Roman" w:cs="Times New Roman"/>
        </w:rPr>
      </w:pPr>
      <w:r>
        <w:rPr>
          <w:rFonts w:ascii="Times New Roman" w:hAnsi="Times New Roman" w:cs="Times New Roman"/>
        </w:rPr>
        <w:t>Maven (mavesyre og funktionen af denne)</w:t>
      </w:r>
    </w:p>
    <w:p w14:paraId="7C83208A" w14:textId="08ABC77F" w:rsidR="00520F5A" w:rsidRDefault="00520F5A" w:rsidP="00520F5A">
      <w:pPr>
        <w:pStyle w:val="Default"/>
        <w:numPr>
          <w:ilvl w:val="2"/>
          <w:numId w:val="2"/>
        </w:numPr>
        <w:rPr>
          <w:rFonts w:ascii="Times New Roman" w:hAnsi="Times New Roman" w:cs="Times New Roman"/>
        </w:rPr>
      </w:pPr>
      <w:r>
        <w:rPr>
          <w:rFonts w:ascii="Times New Roman" w:hAnsi="Times New Roman" w:cs="Times New Roman"/>
        </w:rPr>
        <w:t>Galdeblæren og bugspytkirtlen (deres funktion i fordøjelsen)</w:t>
      </w:r>
    </w:p>
    <w:p w14:paraId="6C01D5DE" w14:textId="65BE079B" w:rsidR="00520F5A" w:rsidRDefault="00520F5A" w:rsidP="00520F5A">
      <w:pPr>
        <w:pStyle w:val="Default"/>
        <w:numPr>
          <w:ilvl w:val="2"/>
          <w:numId w:val="2"/>
        </w:numPr>
        <w:rPr>
          <w:rFonts w:ascii="Times New Roman" w:hAnsi="Times New Roman" w:cs="Times New Roman"/>
        </w:rPr>
      </w:pPr>
      <w:r>
        <w:rPr>
          <w:rFonts w:ascii="Times New Roman" w:hAnsi="Times New Roman" w:cs="Times New Roman"/>
        </w:rPr>
        <w:t xml:space="preserve">Tolvfingertarmen (funktionen af denne) </w:t>
      </w:r>
    </w:p>
    <w:p w14:paraId="3C91F7CA" w14:textId="39C81B68" w:rsidR="00520F5A" w:rsidRDefault="00520F5A" w:rsidP="00520F5A">
      <w:pPr>
        <w:pStyle w:val="Default"/>
        <w:numPr>
          <w:ilvl w:val="2"/>
          <w:numId w:val="2"/>
        </w:numPr>
        <w:rPr>
          <w:rFonts w:ascii="Times New Roman" w:hAnsi="Times New Roman" w:cs="Times New Roman"/>
        </w:rPr>
      </w:pPr>
      <w:r>
        <w:rPr>
          <w:rFonts w:ascii="Times New Roman" w:hAnsi="Times New Roman" w:cs="Times New Roman"/>
        </w:rPr>
        <w:t xml:space="preserve">Tyndtarmen (funktionen af denne) </w:t>
      </w:r>
    </w:p>
    <w:p w14:paraId="69B4C5D0" w14:textId="6998B9EA" w:rsidR="00520F5A" w:rsidRDefault="00520F5A" w:rsidP="00520F5A">
      <w:pPr>
        <w:pStyle w:val="Default"/>
        <w:numPr>
          <w:ilvl w:val="2"/>
          <w:numId w:val="2"/>
        </w:numPr>
        <w:rPr>
          <w:rFonts w:ascii="Times New Roman" w:hAnsi="Times New Roman" w:cs="Times New Roman"/>
        </w:rPr>
      </w:pPr>
      <w:r>
        <w:rPr>
          <w:rFonts w:ascii="Times New Roman" w:hAnsi="Times New Roman" w:cs="Times New Roman"/>
        </w:rPr>
        <w:t>Endetarmen (funktionen af denne)</w:t>
      </w:r>
    </w:p>
    <w:p w14:paraId="75CF23B8" w14:textId="45462D08" w:rsidR="009E7814" w:rsidRPr="00AA2528" w:rsidRDefault="00AA2528" w:rsidP="00AA2528">
      <w:pPr>
        <w:pStyle w:val="Default"/>
        <w:rPr>
          <w:rFonts w:ascii="Times New Roman" w:hAnsi="Times New Roman" w:cs="Times New Roman"/>
        </w:rPr>
      </w:pPr>
      <w:r w:rsidRPr="00AA2528">
        <w:rPr>
          <w:rFonts w:ascii="Times New Roman" w:hAnsi="Times New Roman" w:cs="Times New Roman"/>
          <w:b/>
          <w:bCs/>
        </w:rPr>
        <w:t>Note:</w:t>
      </w:r>
      <w:r>
        <w:rPr>
          <w:rFonts w:ascii="Times New Roman" w:hAnsi="Times New Roman" w:cs="Times New Roman"/>
        </w:rPr>
        <w:t xml:space="preserve"> Nogle af disse elementer lærer I først om efter I har bagt boller, så I skal muligvis sætte jer sammen efterfølgende og filme de sidste dele (det er kun det om fordøjelsen). </w:t>
      </w:r>
    </w:p>
    <w:p w14:paraId="4A9753FE" w14:textId="77777777" w:rsidR="009E7814" w:rsidRDefault="009E7814" w:rsidP="009E7814">
      <w:pPr>
        <w:pStyle w:val="Default"/>
      </w:pPr>
    </w:p>
    <w:p w14:paraId="2F402417" w14:textId="77777777" w:rsidR="009E7814" w:rsidRDefault="009E7814" w:rsidP="009E7814">
      <w:pPr>
        <w:pStyle w:val="Default"/>
      </w:pPr>
    </w:p>
    <w:p w14:paraId="265B87D6" w14:textId="77777777" w:rsidR="009E7814" w:rsidRDefault="009E7814" w:rsidP="009E7814">
      <w:pPr>
        <w:pStyle w:val="Default"/>
      </w:pPr>
    </w:p>
    <w:p w14:paraId="74777DD4" w14:textId="3A77422F" w:rsidR="009E7814" w:rsidRPr="00520F5A" w:rsidRDefault="009E7814" w:rsidP="00520F5A">
      <w:pPr>
        <w:pStyle w:val="Default"/>
        <w:jc w:val="center"/>
        <w:rPr>
          <w:rFonts w:ascii="Times New Roman" w:hAnsi="Times New Roman" w:cs="Times New Roman"/>
          <w:sz w:val="32"/>
          <w:szCs w:val="32"/>
        </w:rPr>
      </w:pPr>
      <w:r w:rsidRPr="00520F5A">
        <w:rPr>
          <w:rFonts w:ascii="Times New Roman" w:hAnsi="Times New Roman" w:cs="Times New Roman"/>
          <w:b/>
          <w:bCs/>
          <w:sz w:val="32"/>
          <w:szCs w:val="32"/>
        </w:rPr>
        <w:lastRenderedPageBreak/>
        <w:t>Forsøgsvejledning – Forsøg med enzymer i brød Enzymer</w:t>
      </w:r>
    </w:p>
    <w:p w14:paraId="151A7A24" w14:textId="77777777" w:rsidR="00520F5A" w:rsidRDefault="00520F5A" w:rsidP="009E7814">
      <w:pPr>
        <w:pStyle w:val="Default"/>
        <w:rPr>
          <w:rFonts w:ascii="Times New Roman" w:hAnsi="Times New Roman" w:cs="Times New Roman"/>
          <w:b/>
          <w:bCs/>
        </w:rPr>
      </w:pPr>
    </w:p>
    <w:p w14:paraId="2723229B" w14:textId="736F67E0" w:rsidR="009E7814" w:rsidRPr="009E7814" w:rsidRDefault="009E7814" w:rsidP="009E7814">
      <w:pPr>
        <w:pStyle w:val="Default"/>
        <w:rPr>
          <w:rFonts w:ascii="Times New Roman" w:hAnsi="Times New Roman" w:cs="Times New Roman"/>
        </w:rPr>
      </w:pPr>
      <w:r w:rsidRPr="009E7814">
        <w:rPr>
          <w:rFonts w:ascii="Times New Roman" w:hAnsi="Times New Roman" w:cs="Times New Roman"/>
          <w:b/>
          <w:bCs/>
        </w:rPr>
        <w:t xml:space="preserve">Introduktion </w:t>
      </w:r>
      <w:r w:rsidR="00520F5A">
        <w:rPr>
          <w:rFonts w:ascii="Times New Roman" w:hAnsi="Times New Roman" w:cs="Times New Roman"/>
          <w:b/>
          <w:bCs/>
        </w:rPr>
        <w:t xml:space="preserve">til forsøget: </w:t>
      </w:r>
    </w:p>
    <w:p w14:paraId="1DA69C12" w14:textId="7DC3F89A" w:rsidR="00520F5A" w:rsidRDefault="00520F5A" w:rsidP="009E7814">
      <w:pPr>
        <w:pStyle w:val="Default"/>
        <w:rPr>
          <w:rFonts w:ascii="Times New Roman" w:hAnsi="Times New Roman" w:cs="Times New Roman"/>
        </w:rPr>
      </w:pPr>
      <w:r>
        <w:rPr>
          <w:rFonts w:ascii="Times New Roman" w:hAnsi="Times New Roman" w:cs="Times New Roman"/>
        </w:rPr>
        <w:t xml:space="preserve">Forsøget skal illustrere hvad der sker, når man tilsætter kiwisaft til brød. I brød findes der stoffet gluten, som fungerer som et slags stillads, således brødet kan holde sin form samtidig med det forbliver let og luftigt. Kiwisaft indeholder enzymer, som nedbryder gluten. </w:t>
      </w:r>
      <w:r w:rsidR="005B5284">
        <w:rPr>
          <w:rFonts w:ascii="Times New Roman" w:hAnsi="Times New Roman" w:cs="Times New Roman"/>
        </w:rPr>
        <w:t xml:space="preserve">Der findes forklaring på sidste side i forhold til hvilket enzym kiwisaft er og hvordan gluten påvirkes. </w:t>
      </w:r>
    </w:p>
    <w:p w14:paraId="51F04217" w14:textId="77777777" w:rsidR="00CC603D" w:rsidRDefault="00CC603D" w:rsidP="009E7814">
      <w:pPr>
        <w:pStyle w:val="Default"/>
        <w:rPr>
          <w:rFonts w:ascii="Times New Roman" w:hAnsi="Times New Roman" w:cs="Times New Roman"/>
        </w:rPr>
      </w:pPr>
    </w:p>
    <w:p w14:paraId="4F16044D" w14:textId="0B89A601" w:rsidR="00CC603D" w:rsidRPr="00CC603D" w:rsidRDefault="00CC603D" w:rsidP="009E7814">
      <w:pPr>
        <w:pStyle w:val="Default"/>
        <w:rPr>
          <w:rFonts w:ascii="Times New Roman" w:hAnsi="Times New Roman" w:cs="Times New Roman"/>
          <w:b/>
          <w:bCs/>
        </w:rPr>
      </w:pPr>
      <w:r w:rsidRPr="00CC603D">
        <w:rPr>
          <w:rFonts w:ascii="Times New Roman" w:hAnsi="Times New Roman" w:cs="Times New Roman"/>
          <w:b/>
          <w:bCs/>
        </w:rPr>
        <w:t xml:space="preserve">Forsøget er delt i 2: </w:t>
      </w:r>
    </w:p>
    <w:p w14:paraId="60758BDA" w14:textId="6DCE1F0F" w:rsidR="00CC603D" w:rsidRDefault="00CC603D" w:rsidP="00CC603D">
      <w:pPr>
        <w:pStyle w:val="Default"/>
        <w:numPr>
          <w:ilvl w:val="0"/>
          <w:numId w:val="3"/>
        </w:numPr>
        <w:rPr>
          <w:rFonts w:ascii="Times New Roman" w:hAnsi="Times New Roman" w:cs="Times New Roman"/>
        </w:rPr>
      </w:pPr>
      <w:r>
        <w:rPr>
          <w:rFonts w:ascii="Times New Roman" w:hAnsi="Times New Roman" w:cs="Times New Roman"/>
        </w:rPr>
        <w:t xml:space="preserve">Her bager I et brød/boller der indeholder kiwisaft. Udover at I bager brød, så udtager I også dejprøver, som skal i køleskabet. Disse prøver bruges til anden del af forsøget. </w:t>
      </w:r>
    </w:p>
    <w:p w14:paraId="35956B81" w14:textId="7B69D26B" w:rsidR="00CC603D" w:rsidRDefault="00CC603D" w:rsidP="00CC603D">
      <w:pPr>
        <w:pStyle w:val="Default"/>
        <w:numPr>
          <w:ilvl w:val="0"/>
          <w:numId w:val="3"/>
        </w:numPr>
        <w:rPr>
          <w:rFonts w:ascii="Times New Roman" w:hAnsi="Times New Roman" w:cs="Times New Roman"/>
        </w:rPr>
      </w:pPr>
      <w:r>
        <w:rPr>
          <w:rFonts w:ascii="Times New Roman" w:hAnsi="Times New Roman" w:cs="Times New Roman"/>
        </w:rPr>
        <w:t xml:space="preserve">Her skal der ske en udvaskning af gluten. Dette gøres, så man kan undersøge bollernes indhold af gluten. </w:t>
      </w:r>
    </w:p>
    <w:p w14:paraId="65501A6D" w14:textId="77777777" w:rsidR="00520F5A" w:rsidRDefault="00520F5A" w:rsidP="009E7814">
      <w:pPr>
        <w:pStyle w:val="Default"/>
        <w:rPr>
          <w:rFonts w:ascii="Times New Roman" w:hAnsi="Times New Roman" w:cs="Times New Roman"/>
        </w:rPr>
      </w:pPr>
    </w:p>
    <w:p w14:paraId="58B911CA" w14:textId="3EEC20F8" w:rsidR="009E7814" w:rsidRPr="009E7814" w:rsidRDefault="009E7814" w:rsidP="009E7814">
      <w:pPr>
        <w:pStyle w:val="Default"/>
        <w:rPr>
          <w:rFonts w:ascii="Times New Roman" w:hAnsi="Times New Roman" w:cs="Times New Roman"/>
        </w:rPr>
      </w:pPr>
      <w:r w:rsidRPr="009E7814">
        <w:rPr>
          <w:rFonts w:ascii="Times New Roman" w:hAnsi="Times New Roman" w:cs="Times New Roman"/>
          <w:b/>
          <w:bCs/>
        </w:rPr>
        <w:t xml:space="preserve">Hvad tror </w:t>
      </w:r>
      <w:r w:rsidR="009C1974">
        <w:rPr>
          <w:rFonts w:ascii="Times New Roman" w:hAnsi="Times New Roman" w:cs="Times New Roman"/>
          <w:b/>
          <w:bCs/>
        </w:rPr>
        <w:t>I, der kommer til at ske</w:t>
      </w:r>
      <w:r w:rsidRPr="009E7814">
        <w:rPr>
          <w:rFonts w:ascii="Times New Roman" w:hAnsi="Times New Roman" w:cs="Times New Roman"/>
          <w:b/>
          <w:bCs/>
        </w:rPr>
        <w:t xml:space="preserve">? </w:t>
      </w:r>
    </w:p>
    <w:p w14:paraId="35FD1A25" w14:textId="77777777" w:rsidR="009C1974" w:rsidRDefault="009E7814" w:rsidP="009C1974">
      <w:pPr>
        <w:pStyle w:val="Listeafsnit"/>
        <w:numPr>
          <w:ilvl w:val="0"/>
          <w:numId w:val="2"/>
        </w:numPr>
        <w:rPr>
          <w:rFonts w:ascii="Times New Roman" w:hAnsi="Times New Roman" w:cs="Times New Roman"/>
          <w:sz w:val="24"/>
          <w:szCs w:val="24"/>
        </w:rPr>
      </w:pPr>
      <w:r w:rsidRPr="009C1974">
        <w:rPr>
          <w:rFonts w:ascii="Times New Roman" w:hAnsi="Times New Roman" w:cs="Times New Roman"/>
          <w:sz w:val="24"/>
          <w:szCs w:val="24"/>
        </w:rPr>
        <w:t xml:space="preserve">Hvordan vil et brød se ud, hvis det ikke indeholder gluten? </w:t>
      </w:r>
    </w:p>
    <w:p w14:paraId="0C988CEC" w14:textId="02F05A1A" w:rsidR="009E7814" w:rsidRPr="009C1974" w:rsidRDefault="009E7814" w:rsidP="009E7814">
      <w:pPr>
        <w:pStyle w:val="Listeafsnit"/>
        <w:numPr>
          <w:ilvl w:val="0"/>
          <w:numId w:val="2"/>
        </w:numPr>
        <w:rPr>
          <w:rFonts w:ascii="Times New Roman" w:hAnsi="Times New Roman" w:cs="Times New Roman"/>
          <w:sz w:val="24"/>
          <w:szCs w:val="24"/>
        </w:rPr>
      </w:pPr>
      <w:r w:rsidRPr="009C1974">
        <w:rPr>
          <w:rFonts w:ascii="Times New Roman" w:hAnsi="Times New Roman" w:cs="Times New Roman"/>
          <w:sz w:val="24"/>
          <w:szCs w:val="24"/>
        </w:rPr>
        <w:t xml:space="preserve">Hvad sker der med brødet, der er tilsat kiwisaft? </w:t>
      </w:r>
    </w:p>
    <w:p w14:paraId="7E9BDA7F" w14:textId="77777777" w:rsidR="009E7814" w:rsidRPr="009E7814" w:rsidRDefault="009E7814" w:rsidP="009E7814">
      <w:pPr>
        <w:pStyle w:val="Default"/>
        <w:rPr>
          <w:rFonts w:ascii="Times New Roman" w:hAnsi="Times New Roman" w:cs="Times New Roman"/>
        </w:rPr>
      </w:pPr>
    </w:p>
    <w:p w14:paraId="3C1A3DA3" w14:textId="383CCAE1" w:rsidR="009E7814" w:rsidRDefault="009E7814" w:rsidP="009E7814">
      <w:pPr>
        <w:pStyle w:val="Default"/>
        <w:rPr>
          <w:rFonts w:ascii="Times New Roman" w:hAnsi="Times New Roman" w:cs="Times New Roman"/>
          <w:b/>
          <w:bCs/>
        </w:rPr>
      </w:pPr>
      <w:r w:rsidRPr="009E7814">
        <w:rPr>
          <w:rFonts w:ascii="Times New Roman" w:hAnsi="Times New Roman" w:cs="Times New Roman"/>
          <w:b/>
          <w:bCs/>
        </w:rPr>
        <w:t>Materialer</w:t>
      </w:r>
      <w:r w:rsidR="009C1974">
        <w:rPr>
          <w:rFonts w:ascii="Times New Roman" w:hAnsi="Times New Roman" w:cs="Times New Roman"/>
          <w:b/>
          <w:bCs/>
        </w:rPr>
        <w:t xml:space="preserve">: </w:t>
      </w:r>
    </w:p>
    <w:p w14:paraId="5BC75568" w14:textId="46B1ECE2" w:rsidR="009C1974" w:rsidRDefault="009C1974" w:rsidP="009C1974">
      <w:pPr>
        <w:pStyle w:val="Default"/>
        <w:numPr>
          <w:ilvl w:val="0"/>
          <w:numId w:val="5"/>
        </w:numPr>
        <w:rPr>
          <w:rFonts w:ascii="Times New Roman" w:hAnsi="Times New Roman" w:cs="Times New Roman"/>
        </w:rPr>
      </w:pPr>
      <w:r>
        <w:rPr>
          <w:rFonts w:ascii="Times New Roman" w:hAnsi="Times New Roman" w:cs="Times New Roman"/>
        </w:rPr>
        <w:t xml:space="preserve">200 g </w:t>
      </w:r>
      <w:r w:rsidR="009E7814" w:rsidRPr="009C1974">
        <w:rPr>
          <w:rFonts w:ascii="Times New Roman" w:hAnsi="Times New Roman" w:cs="Times New Roman"/>
        </w:rPr>
        <w:t xml:space="preserve">Margarine </w:t>
      </w:r>
    </w:p>
    <w:p w14:paraId="67E00466" w14:textId="77777777" w:rsidR="009C1974" w:rsidRDefault="009C1974" w:rsidP="009C1974">
      <w:pPr>
        <w:pStyle w:val="Listeafsnit"/>
        <w:numPr>
          <w:ilvl w:val="0"/>
          <w:numId w:val="4"/>
        </w:numPr>
        <w:rPr>
          <w:rFonts w:ascii="Times New Roman" w:hAnsi="Times New Roman" w:cs="Times New Roman"/>
          <w:sz w:val="24"/>
          <w:szCs w:val="24"/>
        </w:rPr>
      </w:pPr>
      <w:r>
        <w:rPr>
          <w:rFonts w:ascii="Times New Roman" w:hAnsi="Times New Roman" w:cs="Times New Roman"/>
          <w:sz w:val="24"/>
          <w:szCs w:val="24"/>
        </w:rPr>
        <w:t xml:space="preserve">2 dl </w:t>
      </w:r>
      <w:r w:rsidR="009E7814" w:rsidRPr="009C1974">
        <w:rPr>
          <w:rFonts w:ascii="Times New Roman" w:hAnsi="Times New Roman" w:cs="Times New Roman"/>
          <w:sz w:val="24"/>
          <w:szCs w:val="24"/>
        </w:rPr>
        <w:t>Vand</w:t>
      </w:r>
    </w:p>
    <w:p w14:paraId="6E6FD006" w14:textId="77777777" w:rsidR="009C1974" w:rsidRDefault="009C1974" w:rsidP="009C1974">
      <w:pPr>
        <w:pStyle w:val="Listeafsnit"/>
        <w:numPr>
          <w:ilvl w:val="0"/>
          <w:numId w:val="4"/>
        </w:numPr>
        <w:rPr>
          <w:rFonts w:ascii="Times New Roman" w:hAnsi="Times New Roman" w:cs="Times New Roman"/>
          <w:sz w:val="24"/>
          <w:szCs w:val="24"/>
        </w:rPr>
      </w:pPr>
      <w:r>
        <w:rPr>
          <w:rFonts w:ascii="Times New Roman" w:hAnsi="Times New Roman" w:cs="Times New Roman"/>
          <w:sz w:val="24"/>
          <w:szCs w:val="24"/>
        </w:rPr>
        <w:t xml:space="preserve">50 g </w:t>
      </w:r>
      <w:r w:rsidR="009E7814" w:rsidRPr="009C1974">
        <w:rPr>
          <w:rFonts w:ascii="Times New Roman" w:hAnsi="Times New Roman" w:cs="Times New Roman"/>
          <w:sz w:val="24"/>
          <w:szCs w:val="24"/>
        </w:rPr>
        <w:t xml:space="preserve">Sukker </w:t>
      </w:r>
    </w:p>
    <w:p w14:paraId="05B9ACA6" w14:textId="77777777" w:rsidR="009C1974" w:rsidRDefault="009C1974" w:rsidP="009C1974">
      <w:pPr>
        <w:pStyle w:val="Listeafsnit"/>
        <w:numPr>
          <w:ilvl w:val="0"/>
          <w:numId w:val="4"/>
        </w:numPr>
        <w:rPr>
          <w:rFonts w:ascii="Times New Roman" w:hAnsi="Times New Roman" w:cs="Times New Roman"/>
          <w:sz w:val="24"/>
          <w:szCs w:val="24"/>
        </w:rPr>
      </w:pPr>
      <w:r>
        <w:rPr>
          <w:rFonts w:ascii="Times New Roman" w:hAnsi="Times New Roman" w:cs="Times New Roman"/>
          <w:sz w:val="24"/>
          <w:szCs w:val="24"/>
        </w:rPr>
        <w:t xml:space="preserve">1 tsk. </w:t>
      </w:r>
      <w:r w:rsidR="009E7814" w:rsidRPr="009C1974">
        <w:rPr>
          <w:rFonts w:ascii="Times New Roman" w:hAnsi="Times New Roman" w:cs="Times New Roman"/>
          <w:sz w:val="24"/>
          <w:szCs w:val="24"/>
        </w:rPr>
        <w:t xml:space="preserve">Salt </w:t>
      </w:r>
    </w:p>
    <w:p w14:paraId="18810D6A" w14:textId="77777777" w:rsidR="009C1974" w:rsidRDefault="009C1974" w:rsidP="009C1974">
      <w:pPr>
        <w:pStyle w:val="Listeafsnit"/>
        <w:numPr>
          <w:ilvl w:val="0"/>
          <w:numId w:val="4"/>
        </w:numPr>
        <w:rPr>
          <w:rFonts w:ascii="Times New Roman" w:hAnsi="Times New Roman" w:cs="Times New Roman"/>
          <w:sz w:val="24"/>
          <w:szCs w:val="24"/>
        </w:rPr>
      </w:pPr>
      <w:r>
        <w:rPr>
          <w:rFonts w:ascii="Times New Roman" w:hAnsi="Times New Roman" w:cs="Times New Roman"/>
          <w:sz w:val="24"/>
          <w:szCs w:val="24"/>
        </w:rPr>
        <w:t xml:space="preserve">400-600 g </w:t>
      </w:r>
      <w:r w:rsidR="009E7814" w:rsidRPr="009C1974">
        <w:rPr>
          <w:rFonts w:ascii="Times New Roman" w:hAnsi="Times New Roman" w:cs="Times New Roman"/>
          <w:sz w:val="24"/>
          <w:szCs w:val="24"/>
        </w:rPr>
        <w:t xml:space="preserve">Hvedemel </w:t>
      </w:r>
    </w:p>
    <w:p w14:paraId="7C0D6659" w14:textId="77777777" w:rsidR="009C1974" w:rsidRDefault="009C1974" w:rsidP="009C1974">
      <w:pPr>
        <w:pStyle w:val="Listeafsnit"/>
        <w:numPr>
          <w:ilvl w:val="0"/>
          <w:numId w:val="4"/>
        </w:numPr>
        <w:rPr>
          <w:rFonts w:ascii="Times New Roman" w:hAnsi="Times New Roman" w:cs="Times New Roman"/>
          <w:sz w:val="24"/>
          <w:szCs w:val="24"/>
        </w:rPr>
      </w:pPr>
      <w:r>
        <w:rPr>
          <w:rFonts w:ascii="Times New Roman" w:hAnsi="Times New Roman" w:cs="Times New Roman"/>
          <w:sz w:val="24"/>
          <w:szCs w:val="24"/>
        </w:rPr>
        <w:t xml:space="preserve">50 g </w:t>
      </w:r>
      <w:r w:rsidR="009E7814" w:rsidRPr="009C1974">
        <w:rPr>
          <w:rFonts w:ascii="Times New Roman" w:hAnsi="Times New Roman" w:cs="Times New Roman"/>
          <w:sz w:val="24"/>
          <w:szCs w:val="24"/>
        </w:rPr>
        <w:t>Gær</w:t>
      </w:r>
    </w:p>
    <w:p w14:paraId="0CD5C615" w14:textId="7EAA6612" w:rsidR="009C1974" w:rsidRPr="009C1974" w:rsidRDefault="009E7814" w:rsidP="009C1974">
      <w:pPr>
        <w:pStyle w:val="Listeafsnit"/>
        <w:numPr>
          <w:ilvl w:val="0"/>
          <w:numId w:val="4"/>
        </w:numPr>
        <w:rPr>
          <w:rFonts w:ascii="Times New Roman" w:hAnsi="Times New Roman" w:cs="Times New Roman"/>
          <w:sz w:val="24"/>
          <w:szCs w:val="24"/>
        </w:rPr>
      </w:pPr>
      <w:r w:rsidRPr="009C1974">
        <w:rPr>
          <w:rFonts w:ascii="Times New Roman" w:hAnsi="Times New Roman" w:cs="Times New Roman"/>
          <w:sz w:val="24"/>
          <w:szCs w:val="24"/>
        </w:rPr>
        <w:t xml:space="preserve">½ dl </w:t>
      </w:r>
      <w:r w:rsidR="009C1974">
        <w:rPr>
          <w:rFonts w:ascii="Times New Roman" w:hAnsi="Times New Roman" w:cs="Times New Roman"/>
          <w:sz w:val="24"/>
          <w:szCs w:val="24"/>
        </w:rPr>
        <w:t>kiwisaft (svarer til mellem 3-4 styks)</w:t>
      </w:r>
    </w:p>
    <w:p w14:paraId="67E46ED3" w14:textId="77777777" w:rsidR="009C1974" w:rsidRDefault="009C1974" w:rsidP="009C1974">
      <w:pPr>
        <w:pStyle w:val="Listeafsnit"/>
        <w:numPr>
          <w:ilvl w:val="0"/>
          <w:numId w:val="4"/>
        </w:numPr>
        <w:rPr>
          <w:rFonts w:ascii="Times New Roman" w:hAnsi="Times New Roman" w:cs="Times New Roman"/>
          <w:sz w:val="24"/>
          <w:szCs w:val="24"/>
        </w:rPr>
      </w:pPr>
      <w:r>
        <w:rPr>
          <w:rFonts w:ascii="Times New Roman" w:hAnsi="Times New Roman" w:cs="Times New Roman"/>
          <w:sz w:val="24"/>
          <w:szCs w:val="24"/>
        </w:rPr>
        <w:t xml:space="preserve">1 rent viskestykke </w:t>
      </w:r>
    </w:p>
    <w:p w14:paraId="361ACC66" w14:textId="77777777" w:rsidR="009C1974" w:rsidRDefault="009E7814" w:rsidP="009C1974">
      <w:pPr>
        <w:pStyle w:val="Listeafsnit"/>
        <w:numPr>
          <w:ilvl w:val="0"/>
          <w:numId w:val="4"/>
        </w:numPr>
        <w:rPr>
          <w:rFonts w:ascii="Times New Roman" w:hAnsi="Times New Roman" w:cs="Times New Roman"/>
          <w:sz w:val="24"/>
          <w:szCs w:val="24"/>
        </w:rPr>
      </w:pPr>
      <w:r w:rsidRPr="009C1974">
        <w:rPr>
          <w:rFonts w:ascii="Times New Roman" w:hAnsi="Times New Roman" w:cs="Times New Roman"/>
          <w:sz w:val="24"/>
          <w:szCs w:val="24"/>
        </w:rPr>
        <w:t>Kraftig elastik</w:t>
      </w:r>
      <w:r w:rsidR="009C1974">
        <w:rPr>
          <w:rFonts w:ascii="Times New Roman" w:hAnsi="Times New Roman" w:cs="Times New Roman"/>
          <w:sz w:val="24"/>
          <w:szCs w:val="24"/>
        </w:rPr>
        <w:t xml:space="preserve"> eller snor</w:t>
      </w:r>
      <w:r w:rsidRPr="009C1974">
        <w:rPr>
          <w:rFonts w:ascii="Times New Roman" w:hAnsi="Times New Roman" w:cs="Times New Roman"/>
          <w:sz w:val="24"/>
          <w:szCs w:val="24"/>
        </w:rPr>
        <w:t xml:space="preserve"> </w:t>
      </w:r>
    </w:p>
    <w:p w14:paraId="3A94CEF4" w14:textId="785AAA67" w:rsidR="009C1974" w:rsidRPr="009C1974" w:rsidRDefault="009C1974" w:rsidP="009C1974">
      <w:pPr>
        <w:pStyle w:val="Listeafsnit"/>
        <w:numPr>
          <w:ilvl w:val="0"/>
          <w:numId w:val="4"/>
        </w:numPr>
        <w:rPr>
          <w:rFonts w:ascii="Times New Roman" w:hAnsi="Times New Roman" w:cs="Times New Roman"/>
          <w:sz w:val="24"/>
          <w:szCs w:val="24"/>
        </w:rPr>
      </w:pPr>
      <w:r>
        <w:rPr>
          <w:rFonts w:ascii="Times New Roman" w:hAnsi="Times New Roman" w:cs="Times New Roman"/>
          <w:sz w:val="24"/>
          <w:szCs w:val="24"/>
        </w:rPr>
        <w:t xml:space="preserve">De klassiske ting: </w:t>
      </w:r>
      <w:r w:rsidR="009E7814" w:rsidRPr="009C1974">
        <w:rPr>
          <w:rFonts w:ascii="Times New Roman" w:hAnsi="Times New Roman" w:cs="Times New Roman"/>
          <w:sz w:val="24"/>
          <w:szCs w:val="24"/>
        </w:rPr>
        <w:t>Skål</w:t>
      </w:r>
      <w:r>
        <w:rPr>
          <w:rFonts w:ascii="Times New Roman" w:hAnsi="Times New Roman" w:cs="Times New Roman"/>
          <w:sz w:val="24"/>
          <w:szCs w:val="24"/>
        </w:rPr>
        <w:t xml:space="preserve">, vægt, decilitermål, telefon eller lignende til at tage tid, teske, gryde og si. </w:t>
      </w:r>
    </w:p>
    <w:p w14:paraId="16105855" w14:textId="49482A6D" w:rsidR="009E7814" w:rsidRPr="009C1974" w:rsidRDefault="009C1974" w:rsidP="009C1974">
      <w:pPr>
        <w:pStyle w:val="Listeafsnit"/>
        <w:numPr>
          <w:ilvl w:val="0"/>
          <w:numId w:val="4"/>
        </w:numPr>
        <w:rPr>
          <w:rFonts w:ascii="Times New Roman" w:hAnsi="Times New Roman" w:cs="Times New Roman"/>
          <w:sz w:val="24"/>
          <w:szCs w:val="24"/>
        </w:rPr>
      </w:pPr>
      <w:r>
        <w:rPr>
          <w:rFonts w:ascii="Times New Roman" w:hAnsi="Times New Roman" w:cs="Times New Roman"/>
          <w:sz w:val="24"/>
          <w:szCs w:val="24"/>
        </w:rPr>
        <w:t xml:space="preserve">Telefon til at filme med </w:t>
      </w:r>
    </w:p>
    <w:p w14:paraId="6E2D2641" w14:textId="610DEC33" w:rsidR="009E7814" w:rsidRPr="009E7814" w:rsidRDefault="009C1974" w:rsidP="009E7814">
      <w:pPr>
        <w:rPr>
          <w:rFonts w:ascii="Times New Roman" w:hAnsi="Times New Roman" w:cs="Times New Roman"/>
          <w:sz w:val="24"/>
          <w:szCs w:val="24"/>
        </w:rPr>
      </w:pPr>
      <w:r>
        <w:rPr>
          <w:rFonts w:ascii="Times New Roman" w:hAnsi="Times New Roman" w:cs="Times New Roman"/>
          <w:sz w:val="24"/>
          <w:szCs w:val="24"/>
        </w:rPr>
        <w:t>I kan uden problemer spise bollerne og hele forsøget tager fra start til slut ca. 2 timer</w:t>
      </w:r>
      <w:r w:rsidR="00F04150">
        <w:rPr>
          <w:rFonts w:ascii="Times New Roman" w:hAnsi="Times New Roman" w:cs="Times New Roman"/>
          <w:sz w:val="24"/>
          <w:szCs w:val="24"/>
        </w:rPr>
        <w:t xml:space="preserve"> (alt efter hvor meget I hygger jer og sådan). </w:t>
      </w:r>
    </w:p>
    <w:p w14:paraId="0601A47C" w14:textId="3E9223CA" w:rsidR="009E7814" w:rsidRDefault="009E7814" w:rsidP="009E7814">
      <w:pPr>
        <w:pStyle w:val="Default"/>
        <w:rPr>
          <w:rFonts w:ascii="Times New Roman" w:hAnsi="Times New Roman" w:cs="Times New Roman"/>
          <w:b/>
          <w:bCs/>
        </w:rPr>
      </w:pPr>
      <w:r w:rsidRPr="009E7814">
        <w:rPr>
          <w:rFonts w:ascii="Times New Roman" w:hAnsi="Times New Roman" w:cs="Times New Roman"/>
          <w:b/>
          <w:bCs/>
        </w:rPr>
        <w:t xml:space="preserve">Fremgangsmåde </w:t>
      </w:r>
      <w:r w:rsidR="009C1974">
        <w:rPr>
          <w:rFonts w:ascii="Times New Roman" w:hAnsi="Times New Roman" w:cs="Times New Roman"/>
          <w:b/>
          <w:bCs/>
        </w:rPr>
        <w:t xml:space="preserve">til del 1: </w:t>
      </w:r>
    </w:p>
    <w:p w14:paraId="5069F780" w14:textId="6153A365" w:rsidR="009C1974" w:rsidRPr="009C1974" w:rsidRDefault="009C1974" w:rsidP="009E7814">
      <w:pPr>
        <w:pStyle w:val="Default"/>
        <w:rPr>
          <w:rFonts w:ascii="Times New Roman" w:hAnsi="Times New Roman" w:cs="Times New Roman"/>
          <w:b/>
          <w:bCs/>
          <w:i/>
          <w:iCs/>
        </w:rPr>
      </w:pPr>
      <w:r>
        <w:rPr>
          <w:rFonts w:ascii="Times New Roman" w:hAnsi="Times New Roman" w:cs="Times New Roman"/>
          <w:b/>
          <w:bCs/>
          <w:i/>
          <w:iCs/>
        </w:rPr>
        <w:t xml:space="preserve">Kig på flowdiagrammet på s. 3 for en visuel forklaring af forsøget. </w:t>
      </w:r>
    </w:p>
    <w:p w14:paraId="65605D45" w14:textId="77777777" w:rsidR="009E7814" w:rsidRPr="009E7814" w:rsidRDefault="009E7814" w:rsidP="009E7814">
      <w:pPr>
        <w:pStyle w:val="Default"/>
        <w:rPr>
          <w:rFonts w:ascii="Times New Roman" w:hAnsi="Times New Roman" w:cs="Times New Roman"/>
        </w:rPr>
      </w:pPr>
      <w:r w:rsidRPr="009E7814">
        <w:rPr>
          <w:rFonts w:ascii="Times New Roman" w:hAnsi="Times New Roman" w:cs="Times New Roman"/>
        </w:rPr>
        <w:t xml:space="preserve">1) Tænd ovnen på 225° C. </w:t>
      </w:r>
    </w:p>
    <w:p w14:paraId="3CE70C43" w14:textId="738E4DAE" w:rsidR="009E7814" w:rsidRPr="009E7814" w:rsidRDefault="009E7814" w:rsidP="009E7814">
      <w:pPr>
        <w:pStyle w:val="Default"/>
        <w:rPr>
          <w:rFonts w:ascii="Times New Roman" w:hAnsi="Times New Roman" w:cs="Times New Roman"/>
        </w:rPr>
      </w:pPr>
      <w:r w:rsidRPr="009E7814">
        <w:rPr>
          <w:rFonts w:ascii="Times New Roman" w:hAnsi="Times New Roman" w:cs="Times New Roman"/>
        </w:rPr>
        <w:t xml:space="preserve">2) Smelt margarinen i en gryde. </w:t>
      </w:r>
      <w:r w:rsidR="009C1974" w:rsidRPr="009E7814">
        <w:rPr>
          <w:rFonts w:ascii="Times New Roman" w:hAnsi="Times New Roman" w:cs="Times New Roman"/>
        </w:rPr>
        <w:t>Margarinen</w:t>
      </w:r>
      <w:r w:rsidRPr="009E7814">
        <w:rPr>
          <w:rFonts w:ascii="Times New Roman" w:hAnsi="Times New Roman" w:cs="Times New Roman"/>
        </w:rPr>
        <w:t xml:space="preserve"> må ikke være for varm, da gæren så vil dø. </w:t>
      </w:r>
    </w:p>
    <w:p w14:paraId="06CE4B46" w14:textId="77777777" w:rsidR="009E7814" w:rsidRPr="009E7814" w:rsidRDefault="009E7814" w:rsidP="009E7814">
      <w:pPr>
        <w:pStyle w:val="Default"/>
        <w:rPr>
          <w:rFonts w:ascii="Times New Roman" w:hAnsi="Times New Roman" w:cs="Times New Roman"/>
        </w:rPr>
      </w:pPr>
      <w:r w:rsidRPr="009E7814">
        <w:rPr>
          <w:rFonts w:ascii="Times New Roman" w:hAnsi="Times New Roman" w:cs="Times New Roman"/>
        </w:rPr>
        <w:t xml:space="preserve">3) Opløs gæren i lunkent vand i en stor skål. </w:t>
      </w:r>
    </w:p>
    <w:p w14:paraId="332A633E" w14:textId="77777777" w:rsidR="009E7814" w:rsidRPr="009E7814" w:rsidRDefault="009E7814" w:rsidP="009E7814">
      <w:pPr>
        <w:pStyle w:val="Default"/>
        <w:rPr>
          <w:rFonts w:ascii="Times New Roman" w:hAnsi="Times New Roman" w:cs="Times New Roman"/>
        </w:rPr>
      </w:pPr>
      <w:r w:rsidRPr="009E7814">
        <w:rPr>
          <w:rFonts w:ascii="Times New Roman" w:hAnsi="Times New Roman" w:cs="Times New Roman"/>
        </w:rPr>
        <w:t xml:space="preserve">4) Tilsæt flydende margarine til gæren. </w:t>
      </w:r>
    </w:p>
    <w:p w14:paraId="7C2E1ECE" w14:textId="77777777" w:rsidR="009E7814" w:rsidRPr="009E7814" w:rsidRDefault="009E7814" w:rsidP="009E7814">
      <w:pPr>
        <w:pStyle w:val="Default"/>
        <w:rPr>
          <w:rFonts w:ascii="Times New Roman" w:hAnsi="Times New Roman" w:cs="Times New Roman"/>
        </w:rPr>
      </w:pPr>
      <w:r w:rsidRPr="009E7814">
        <w:rPr>
          <w:rFonts w:ascii="Times New Roman" w:hAnsi="Times New Roman" w:cs="Times New Roman"/>
        </w:rPr>
        <w:t xml:space="preserve">5) Tilsæt sukker, salt og mel lidt efter lidt til væsken. </w:t>
      </w:r>
    </w:p>
    <w:p w14:paraId="1060CA83" w14:textId="77777777" w:rsidR="009E7814" w:rsidRPr="009E7814" w:rsidRDefault="009E7814" w:rsidP="009E7814">
      <w:pPr>
        <w:pStyle w:val="Default"/>
        <w:rPr>
          <w:rFonts w:ascii="Times New Roman" w:hAnsi="Times New Roman" w:cs="Times New Roman"/>
        </w:rPr>
      </w:pPr>
      <w:r w:rsidRPr="009E7814">
        <w:rPr>
          <w:rFonts w:ascii="Times New Roman" w:hAnsi="Times New Roman" w:cs="Times New Roman"/>
        </w:rPr>
        <w:t xml:space="preserve">6) Ælt dejen grundigt og lad den hæve i 10 minutter. </w:t>
      </w:r>
    </w:p>
    <w:p w14:paraId="6C45B8DD" w14:textId="6D955912" w:rsidR="009E7814" w:rsidRPr="009E7814" w:rsidRDefault="009E7814" w:rsidP="009E7814">
      <w:pPr>
        <w:pStyle w:val="Default"/>
        <w:rPr>
          <w:rFonts w:ascii="Times New Roman" w:hAnsi="Times New Roman" w:cs="Times New Roman"/>
        </w:rPr>
      </w:pPr>
      <w:r w:rsidRPr="009E7814">
        <w:rPr>
          <w:rFonts w:ascii="Times New Roman" w:hAnsi="Times New Roman" w:cs="Times New Roman"/>
        </w:rPr>
        <w:t xml:space="preserve">7) Mens dejen hæver, skrælles kiwierne, og saften presses ud i en skål. Dette gør du ved lægge kiwierne i en si, og presse på dem med en ske. Der skal bruges ca. ½ dl saft. Frugtkød og kerner skal ikke bruges, og de smides derfor ud. </w:t>
      </w:r>
      <w:r w:rsidR="00F04150">
        <w:rPr>
          <w:rFonts w:ascii="Times New Roman" w:hAnsi="Times New Roman" w:cs="Times New Roman"/>
        </w:rPr>
        <w:t xml:space="preserve">I kan også blende de skrællede kiwier. </w:t>
      </w:r>
    </w:p>
    <w:p w14:paraId="49D1D5BE" w14:textId="77777777" w:rsidR="009E7814" w:rsidRPr="009E7814" w:rsidRDefault="009E7814" w:rsidP="009E7814">
      <w:pPr>
        <w:pStyle w:val="Default"/>
        <w:rPr>
          <w:rFonts w:ascii="Times New Roman" w:hAnsi="Times New Roman" w:cs="Times New Roman"/>
        </w:rPr>
      </w:pPr>
      <w:r w:rsidRPr="009E7814">
        <w:rPr>
          <w:rFonts w:ascii="Times New Roman" w:hAnsi="Times New Roman" w:cs="Times New Roman"/>
        </w:rPr>
        <w:lastRenderedPageBreak/>
        <w:t xml:space="preserve">8) Tag et stykke bagepapir og skriv tider på med 5 min mellemrum (0 minutter, 5 minutter osv. op til 30 minutter), sådan at du kan holde styr på dine prøver i ovnen. </w:t>
      </w:r>
    </w:p>
    <w:p w14:paraId="1201C3C0" w14:textId="77777777" w:rsidR="009E7814" w:rsidRPr="009E7814" w:rsidRDefault="009E7814" w:rsidP="009E7814">
      <w:pPr>
        <w:pStyle w:val="Default"/>
        <w:rPr>
          <w:rFonts w:ascii="Times New Roman" w:hAnsi="Times New Roman" w:cs="Times New Roman"/>
        </w:rPr>
      </w:pPr>
      <w:r w:rsidRPr="009E7814">
        <w:rPr>
          <w:rFonts w:ascii="Times New Roman" w:hAnsi="Times New Roman" w:cs="Times New Roman"/>
        </w:rPr>
        <w:t xml:space="preserve">9) Gentag punkt 8 med et andet stykke bagepapir. Dette kan du bruge til at holde styr på de prøver, der skal i køleskabet. </w:t>
      </w:r>
    </w:p>
    <w:p w14:paraId="5EED8D07" w14:textId="77777777" w:rsidR="009C1974" w:rsidRDefault="009E7814" w:rsidP="009E7814">
      <w:pPr>
        <w:rPr>
          <w:rFonts w:ascii="Times New Roman" w:hAnsi="Times New Roman" w:cs="Times New Roman"/>
          <w:sz w:val="24"/>
          <w:szCs w:val="24"/>
        </w:rPr>
      </w:pPr>
      <w:r w:rsidRPr="009E7814">
        <w:rPr>
          <w:rFonts w:ascii="Times New Roman" w:hAnsi="Times New Roman" w:cs="Times New Roman"/>
          <w:sz w:val="24"/>
          <w:szCs w:val="24"/>
        </w:rPr>
        <w:t xml:space="preserve">10) To </w:t>
      </w:r>
      <w:r w:rsidR="009C1974" w:rsidRPr="009E7814">
        <w:rPr>
          <w:rFonts w:ascii="Times New Roman" w:hAnsi="Times New Roman" w:cs="Times New Roman"/>
          <w:sz w:val="24"/>
          <w:szCs w:val="24"/>
        </w:rPr>
        <w:t>kontrolprøver</w:t>
      </w:r>
      <w:r w:rsidRPr="009E7814">
        <w:rPr>
          <w:rFonts w:ascii="Times New Roman" w:hAnsi="Times New Roman" w:cs="Times New Roman"/>
          <w:sz w:val="24"/>
          <w:szCs w:val="24"/>
        </w:rPr>
        <w:t xml:space="preserve"> på hver 50 g tages fra dejen, når den har hævet i 10 minutter. Den ene prøve sættes på køl, og den anden sættes til bagning i ovnen i 10 minutter. Disse kontrolprøver er dine 0 minutters-prøver. </w:t>
      </w:r>
    </w:p>
    <w:p w14:paraId="1AEB2CC5" w14:textId="5A4836AF" w:rsidR="009E7814" w:rsidRPr="009E7814" w:rsidRDefault="009E7814" w:rsidP="009E7814">
      <w:pPr>
        <w:rPr>
          <w:rFonts w:ascii="Times New Roman" w:hAnsi="Times New Roman" w:cs="Times New Roman"/>
          <w:sz w:val="24"/>
          <w:szCs w:val="24"/>
        </w:rPr>
      </w:pPr>
      <w:r w:rsidRPr="009C1974">
        <w:rPr>
          <w:rFonts w:ascii="Times New Roman" w:hAnsi="Times New Roman" w:cs="Times New Roman"/>
          <w:b/>
          <w:bCs/>
          <w:sz w:val="24"/>
          <w:szCs w:val="24"/>
          <w:highlight w:val="yellow"/>
        </w:rPr>
        <w:t>OBS:</w:t>
      </w:r>
      <w:r w:rsidRPr="009E7814">
        <w:rPr>
          <w:rFonts w:ascii="Times New Roman" w:hAnsi="Times New Roman" w:cs="Times New Roman"/>
          <w:sz w:val="24"/>
          <w:szCs w:val="24"/>
        </w:rPr>
        <w:t xml:space="preserve"> De prøver der sættes i køleskabet, skal blive stående på køl, </w:t>
      </w:r>
      <w:r w:rsidR="009C1974" w:rsidRPr="009E7814">
        <w:rPr>
          <w:rFonts w:ascii="Times New Roman" w:hAnsi="Times New Roman" w:cs="Times New Roman"/>
          <w:sz w:val="24"/>
          <w:szCs w:val="24"/>
        </w:rPr>
        <w:t>indtil</w:t>
      </w:r>
      <w:r w:rsidRPr="009E7814">
        <w:rPr>
          <w:rFonts w:ascii="Times New Roman" w:hAnsi="Times New Roman" w:cs="Times New Roman"/>
          <w:sz w:val="24"/>
          <w:szCs w:val="24"/>
        </w:rPr>
        <w:t xml:space="preserve"> du starter på 2.del.</w:t>
      </w:r>
    </w:p>
    <w:p w14:paraId="65C17989" w14:textId="77777777" w:rsidR="009E7814" w:rsidRPr="009E7814" w:rsidRDefault="009E7814" w:rsidP="009E7814">
      <w:pPr>
        <w:pStyle w:val="Default"/>
        <w:rPr>
          <w:rFonts w:ascii="Times New Roman" w:hAnsi="Times New Roman" w:cs="Times New Roman"/>
        </w:rPr>
      </w:pPr>
      <w:r w:rsidRPr="009E7814">
        <w:rPr>
          <w:rFonts w:ascii="Times New Roman" w:hAnsi="Times New Roman" w:cs="Times New Roman"/>
        </w:rPr>
        <w:t xml:space="preserve">11) Tilsæt ½ dl kiwisaft til resten af dejen. Tilsæt gerne lidt mere mel, hvis dejen er blevet for våd. </w:t>
      </w:r>
    </w:p>
    <w:p w14:paraId="4A605961" w14:textId="77777777" w:rsidR="009E7814" w:rsidRPr="009E7814" w:rsidRDefault="009E7814" w:rsidP="009E7814">
      <w:pPr>
        <w:pStyle w:val="Default"/>
        <w:rPr>
          <w:rFonts w:ascii="Times New Roman" w:hAnsi="Times New Roman" w:cs="Times New Roman"/>
        </w:rPr>
      </w:pPr>
      <w:r w:rsidRPr="009E7814">
        <w:rPr>
          <w:rFonts w:ascii="Times New Roman" w:hAnsi="Times New Roman" w:cs="Times New Roman"/>
        </w:rPr>
        <w:t xml:space="preserve">12) Udtag 12 dej-prøver, der hver vejer 50 g, fra dejen med kiwisaft iblandet. </w:t>
      </w:r>
    </w:p>
    <w:p w14:paraId="6D51CB8E" w14:textId="77777777" w:rsidR="009E7814" w:rsidRPr="009E7814" w:rsidRDefault="009E7814" w:rsidP="009E7814">
      <w:pPr>
        <w:pStyle w:val="Default"/>
        <w:rPr>
          <w:rFonts w:ascii="Times New Roman" w:hAnsi="Times New Roman" w:cs="Times New Roman"/>
        </w:rPr>
      </w:pPr>
      <w:r w:rsidRPr="009E7814">
        <w:rPr>
          <w:rFonts w:ascii="Times New Roman" w:hAnsi="Times New Roman" w:cs="Times New Roman"/>
        </w:rPr>
        <w:t xml:space="preserve">13) En af prøverne sættes i ovnen til bagning i 10 minutter, en anden prøve lægges på køl. Disse prøver er dine 5 minutters-prøver. Husk at holde styr på prøverne, så du ved, hvad der er hvad til senere. </w:t>
      </w:r>
    </w:p>
    <w:p w14:paraId="75FB074F" w14:textId="77777777" w:rsidR="009E7814" w:rsidRPr="009E7814" w:rsidRDefault="009E7814" w:rsidP="009E7814">
      <w:pPr>
        <w:pStyle w:val="Default"/>
        <w:rPr>
          <w:rFonts w:ascii="Times New Roman" w:hAnsi="Times New Roman" w:cs="Times New Roman"/>
        </w:rPr>
      </w:pPr>
      <w:r w:rsidRPr="009E7814">
        <w:rPr>
          <w:rFonts w:ascii="Times New Roman" w:hAnsi="Times New Roman" w:cs="Times New Roman"/>
        </w:rPr>
        <w:t xml:space="preserve">14) Herefter venter du 5 minutter hvorefter, der igen udtages to prøver, hvoraf den ene sættes i ovnen til bagning i 10 minutter, og den anden prøve sættes på køl. </w:t>
      </w:r>
    </w:p>
    <w:p w14:paraId="5710553B" w14:textId="43492ED1" w:rsidR="009E7814" w:rsidRPr="009E7814" w:rsidRDefault="009E7814" w:rsidP="009E7814">
      <w:pPr>
        <w:rPr>
          <w:rFonts w:ascii="Times New Roman" w:hAnsi="Times New Roman" w:cs="Times New Roman"/>
          <w:sz w:val="24"/>
          <w:szCs w:val="24"/>
        </w:rPr>
      </w:pPr>
      <w:r w:rsidRPr="009E7814">
        <w:rPr>
          <w:rFonts w:ascii="Times New Roman" w:hAnsi="Times New Roman" w:cs="Times New Roman"/>
          <w:sz w:val="24"/>
          <w:szCs w:val="24"/>
        </w:rPr>
        <w:t xml:space="preserve">15) Pkt. 14 gentages, </w:t>
      </w:r>
      <w:r w:rsidR="009C1974" w:rsidRPr="009E7814">
        <w:rPr>
          <w:rFonts w:ascii="Times New Roman" w:hAnsi="Times New Roman" w:cs="Times New Roman"/>
          <w:sz w:val="24"/>
          <w:szCs w:val="24"/>
        </w:rPr>
        <w:t>indtil</w:t>
      </w:r>
      <w:r w:rsidRPr="009E7814">
        <w:rPr>
          <w:rFonts w:ascii="Times New Roman" w:hAnsi="Times New Roman" w:cs="Times New Roman"/>
          <w:sz w:val="24"/>
          <w:szCs w:val="24"/>
        </w:rPr>
        <w:t xml:space="preserve"> der ikke er flere dej-prøver, dvs. indtil 30 minutters-prøven.</w:t>
      </w:r>
    </w:p>
    <w:p w14:paraId="6263694C" w14:textId="77777777" w:rsidR="009E7814" w:rsidRPr="009E7814" w:rsidRDefault="009E7814" w:rsidP="009E7814">
      <w:pPr>
        <w:rPr>
          <w:rFonts w:ascii="Times New Roman" w:hAnsi="Times New Roman" w:cs="Times New Roman"/>
          <w:sz w:val="24"/>
          <w:szCs w:val="24"/>
        </w:rPr>
      </w:pPr>
    </w:p>
    <w:p w14:paraId="099D8FA8" w14:textId="1C581890" w:rsidR="009E7814" w:rsidRPr="009E7814" w:rsidRDefault="009E7814" w:rsidP="009E7814">
      <w:pPr>
        <w:rPr>
          <w:rFonts w:ascii="Times New Roman" w:hAnsi="Times New Roman" w:cs="Times New Roman"/>
          <w:sz w:val="24"/>
          <w:szCs w:val="24"/>
        </w:rPr>
      </w:pPr>
      <w:r w:rsidRPr="009E7814">
        <w:rPr>
          <w:rFonts w:ascii="Times New Roman" w:hAnsi="Times New Roman" w:cs="Times New Roman"/>
          <w:noProof/>
          <w:sz w:val="24"/>
          <w:szCs w:val="24"/>
        </w:rPr>
        <w:drawing>
          <wp:inline distT="0" distB="0" distL="0" distR="0" wp14:anchorId="16A17DD8" wp14:editId="6F07D95A">
            <wp:extent cx="3920392" cy="3181879"/>
            <wp:effectExtent l="0" t="0" r="444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4451" cy="3185174"/>
                    </a:xfrm>
                    <a:prstGeom prst="rect">
                      <a:avLst/>
                    </a:prstGeom>
                    <a:noFill/>
                    <a:ln>
                      <a:noFill/>
                    </a:ln>
                  </pic:spPr>
                </pic:pic>
              </a:graphicData>
            </a:graphic>
          </wp:inline>
        </w:drawing>
      </w:r>
    </w:p>
    <w:p w14:paraId="4DCAF3BA" w14:textId="77777777" w:rsidR="009E7814" w:rsidRPr="009E7814" w:rsidRDefault="009E7814" w:rsidP="009E7814">
      <w:pPr>
        <w:pStyle w:val="Default"/>
        <w:rPr>
          <w:rFonts w:ascii="Times New Roman" w:hAnsi="Times New Roman" w:cs="Times New Roman"/>
        </w:rPr>
      </w:pPr>
      <w:r w:rsidRPr="009E7814">
        <w:rPr>
          <w:rFonts w:ascii="Times New Roman" w:hAnsi="Times New Roman" w:cs="Times New Roman"/>
          <w:b/>
          <w:bCs/>
        </w:rPr>
        <w:t xml:space="preserve">Flowdiagram: </w:t>
      </w:r>
      <w:r w:rsidRPr="009E7814">
        <w:rPr>
          <w:rFonts w:ascii="Times New Roman" w:hAnsi="Times New Roman" w:cs="Times New Roman"/>
        </w:rPr>
        <w:t xml:space="preserve">Efter at dejen har hævet tages to prøver. Den ene sættes i køleskabet og den anden bages i ovnen i 10 min. Herefter tilsættes kiwisaften. Der laves nu 12 dejprøver på hver 50 g. Hver 5 min tages to af prøverne. Den ene sættes i køleskabet og den anden bages i ovnen i 10 min. </w:t>
      </w:r>
    </w:p>
    <w:p w14:paraId="40ABE0DA" w14:textId="77777777" w:rsidR="009C1974" w:rsidRDefault="009C1974" w:rsidP="009E7814">
      <w:pPr>
        <w:pStyle w:val="Default"/>
        <w:rPr>
          <w:rFonts w:ascii="Times New Roman" w:hAnsi="Times New Roman" w:cs="Times New Roman"/>
          <w:i/>
          <w:iCs/>
        </w:rPr>
      </w:pPr>
    </w:p>
    <w:p w14:paraId="6927202E" w14:textId="11F9B5CE" w:rsidR="009C1974" w:rsidRPr="009C1974" w:rsidRDefault="009C1974" w:rsidP="009E7814">
      <w:pPr>
        <w:pStyle w:val="Default"/>
        <w:rPr>
          <w:rFonts w:ascii="Times New Roman" w:hAnsi="Times New Roman" w:cs="Times New Roman"/>
          <w:b/>
          <w:bCs/>
        </w:rPr>
      </w:pPr>
      <w:r>
        <w:rPr>
          <w:rFonts w:ascii="Times New Roman" w:hAnsi="Times New Roman" w:cs="Times New Roman"/>
          <w:b/>
          <w:bCs/>
        </w:rPr>
        <w:t>Fremgangsmåde til del 2:</w:t>
      </w:r>
    </w:p>
    <w:p w14:paraId="7DF50B32" w14:textId="23ABB00F" w:rsidR="009E7814" w:rsidRDefault="009E7814" w:rsidP="005B5284">
      <w:pPr>
        <w:pStyle w:val="Default"/>
        <w:numPr>
          <w:ilvl w:val="0"/>
          <w:numId w:val="6"/>
        </w:numPr>
        <w:rPr>
          <w:rFonts w:ascii="Times New Roman" w:hAnsi="Times New Roman" w:cs="Times New Roman"/>
        </w:rPr>
      </w:pPr>
      <w:r w:rsidRPr="009E7814">
        <w:rPr>
          <w:rFonts w:ascii="Times New Roman" w:hAnsi="Times New Roman" w:cs="Times New Roman"/>
        </w:rPr>
        <w:t xml:space="preserve">Fastspænd et </w:t>
      </w:r>
      <w:r w:rsidR="009C1974">
        <w:rPr>
          <w:rFonts w:ascii="Times New Roman" w:hAnsi="Times New Roman" w:cs="Times New Roman"/>
        </w:rPr>
        <w:t>viskestykke</w:t>
      </w:r>
      <w:r w:rsidRPr="009E7814">
        <w:rPr>
          <w:rFonts w:ascii="Times New Roman" w:hAnsi="Times New Roman" w:cs="Times New Roman"/>
        </w:rPr>
        <w:t xml:space="preserve"> stramt over </w:t>
      </w:r>
      <w:r w:rsidR="009C1974">
        <w:rPr>
          <w:rFonts w:ascii="Times New Roman" w:hAnsi="Times New Roman" w:cs="Times New Roman"/>
        </w:rPr>
        <w:t xml:space="preserve">en lille skål eller lignende </w:t>
      </w:r>
      <w:r w:rsidRPr="009E7814">
        <w:rPr>
          <w:rFonts w:ascii="Times New Roman" w:hAnsi="Times New Roman" w:cs="Times New Roman"/>
        </w:rPr>
        <w:t>med en kraftig elastik</w:t>
      </w:r>
      <w:r w:rsidR="009C1974">
        <w:rPr>
          <w:rFonts w:ascii="Times New Roman" w:hAnsi="Times New Roman" w:cs="Times New Roman"/>
        </w:rPr>
        <w:t xml:space="preserve"> eller snor</w:t>
      </w:r>
      <w:r w:rsidRPr="009E7814">
        <w:rPr>
          <w:rFonts w:ascii="Times New Roman" w:hAnsi="Times New Roman" w:cs="Times New Roman"/>
        </w:rPr>
        <w:t xml:space="preserve"> og sæt </w:t>
      </w:r>
      <w:r w:rsidR="009C1974">
        <w:rPr>
          <w:rFonts w:ascii="Times New Roman" w:hAnsi="Times New Roman" w:cs="Times New Roman"/>
        </w:rPr>
        <w:t>skålen</w:t>
      </w:r>
      <w:r w:rsidRPr="009E7814">
        <w:rPr>
          <w:rFonts w:ascii="Times New Roman" w:hAnsi="Times New Roman" w:cs="Times New Roman"/>
        </w:rPr>
        <w:t xml:space="preserve"> i vasken. </w:t>
      </w:r>
    </w:p>
    <w:p w14:paraId="26BFB5BC" w14:textId="77777777" w:rsidR="005B5284" w:rsidRDefault="005B5284" w:rsidP="005B5284">
      <w:pPr>
        <w:pStyle w:val="Default"/>
        <w:ind w:left="60"/>
        <w:rPr>
          <w:rFonts w:ascii="Times New Roman" w:hAnsi="Times New Roman" w:cs="Times New Roman"/>
        </w:rPr>
      </w:pPr>
    </w:p>
    <w:p w14:paraId="0EB0EEBB" w14:textId="77777777" w:rsidR="005B5284" w:rsidRPr="009E7814" w:rsidRDefault="005B5284" w:rsidP="005B5284">
      <w:pPr>
        <w:pStyle w:val="Default"/>
        <w:ind w:left="60"/>
        <w:rPr>
          <w:rFonts w:ascii="Times New Roman" w:hAnsi="Times New Roman" w:cs="Times New Roman"/>
        </w:rPr>
      </w:pPr>
    </w:p>
    <w:p w14:paraId="3CBB7B32" w14:textId="1FA99452" w:rsidR="009E7814" w:rsidRPr="009E7814" w:rsidRDefault="009E7814" w:rsidP="009E7814">
      <w:pPr>
        <w:pStyle w:val="Default"/>
        <w:rPr>
          <w:rFonts w:ascii="Times New Roman" w:hAnsi="Times New Roman" w:cs="Times New Roman"/>
        </w:rPr>
      </w:pPr>
      <w:r w:rsidRPr="009E7814">
        <w:rPr>
          <w:rFonts w:ascii="Times New Roman" w:hAnsi="Times New Roman" w:cs="Times New Roman"/>
        </w:rPr>
        <w:lastRenderedPageBreak/>
        <w:t xml:space="preserve">2) Start med 0 minutters-prøven fra køleskabet. Vask dej-prøven ved at trille den rundt på ostelærred under den kolde hane, </w:t>
      </w:r>
      <w:r w:rsidR="005B5284" w:rsidRPr="009E7814">
        <w:rPr>
          <w:rFonts w:ascii="Times New Roman" w:hAnsi="Times New Roman" w:cs="Times New Roman"/>
        </w:rPr>
        <w:t>indtil</w:t>
      </w:r>
      <w:r w:rsidRPr="009E7814">
        <w:rPr>
          <w:rFonts w:ascii="Times New Roman" w:hAnsi="Times New Roman" w:cs="Times New Roman"/>
        </w:rPr>
        <w:t xml:space="preserve"> der ikke længere er hvidt, grumset vand omkring prøven, og der er en sej gluten gummi-klump tilbage (vær forsigtig ved de sidste prøver, da det er svært at kontrollere den løse gluten). </w:t>
      </w:r>
    </w:p>
    <w:p w14:paraId="7F71F4B8" w14:textId="77777777" w:rsidR="009E7814" w:rsidRPr="009E7814" w:rsidRDefault="009E7814" w:rsidP="009E7814">
      <w:pPr>
        <w:pStyle w:val="Default"/>
        <w:rPr>
          <w:rFonts w:ascii="Times New Roman" w:hAnsi="Times New Roman" w:cs="Times New Roman"/>
        </w:rPr>
      </w:pPr>
      <w:r w:rsidRPr="009E7814">
        <w:rPr>
          <w:rFonts w:ascii="Times New Roman" w:hAnsi="Times New Roman" w:cs="Times New Roman"/>
        </w:rPr>
        <w:t xml:space="preserve">3) Tag nu den næste prøve, dvs. 5 minutters-prøven, og gentag pkt. 2 for denne prøve. </w:t>
      </w:r>
    </w:p>
    <w:p w14:paraId="51C62297" w14:textId="77777777" w:rsidR="009E7814" w:rsidRPr="009E7814" w:rsidRDefault="009E7814" w:rsidP="009E7814">
      <w:pPr>
        <w:pStyle w:val="Default"/>
        <w:rPr>
          <w:rFonts w:ascii="Times New Roman" w:hAnsi="Times New Roman" w:cs="Times New Roman"/>
        </w:rPr>
      </w:pPr>
      <w:r w:rsidRPr="009E7814">
        <w:rPr>
          <w:rFonts w:ascii="Times New Roman" w:hAnsi="Times New Roman" w:cs="Times New Roman"/>
        </w:rPr>
        <w:t xml:space="preserve">4) Fortsæt nu med resten af prøverne fra køleskabet. </w:t>
      </w:r>
    </w:p>
    <w:p w14:paraId="4515680A" w14:textId="33A47880" w:rsidR="009E7814" w:rsidRPr="009E7814" w:rsidRDefault="009E7814" w:rsidP="009E7814">
      <w:pPr>
        <w:rPr>
          <w:rFonts w:ascii="Times New Roman" w:hAnsi="Times New Roman" w:cs="Times New Roman"/>
          <w:sz w:val="24"/>
          <w:szCs w:val="24"/>
        </w:rPr>
      </w:pPr>
      <w:r w:rsidRPr="009E7814">
        <w:rPr>
          <w:rFonts w:ascii="Times New Roman" w:hAnsi="Times New Roman" w:cs="Times New Roman"/>
          <w:sz w:val="24"/>
          <w:szCs w:val="24"/>
        </w:rPr>
        <w:t xml:space="preserve">5) Sammenlign de bagte boller indbyrdes med hinanden. </w:t>
      </w:r>
    </w:p>
    <w:p w14:paraId="71C53CCA" w14:textId="77777777" w:rsidR="009572DB" w:rsidRDefault="009572DB" w:rsidP="009E7814">
      <w:pPr>
        <w:pStyle w:val="Default"/>
        <w:rPr>
          <w:rFonts w:ascii="Times New Roman" w:hAnsi="Times New Roman" w:cs="Times New Roman"/>
          <w:b/>
          <w:bCs/>
        </w:rPr>
      </w:pPr>
    </w:p>
    <w:p w14:paraId="6864CB21" w14:textId="5B3F57E4" w:rsidR="009E7814" w:rsidRPr="009E7814" w:rsidRDefault="009E7814" w:rsidP="009E7814">
      <w:pPr>
        <w:pStyle w:val="Default"/>
        <w:rPr>
          <w:rFonts w:ascii="Times New Roman" w:hAnsi="Times New Roman" w:cs="Times New Roman"/>
        </w:rPr>
      </w:pPr>
      <w:r w:rsidRPr="009E7814">
        <w:rPr>
          <w:rFonts w:ascii="Times New Roman" w:hAnsi="Times New Roman" w:cs="Times New Roman"/>
          <w:b/>
          <w:bCs/>
        </w:rPr>
        <w:t xml:space="preserve">Forklaring </w:t>
      </w:r>
      <w:r w:rsidR="009572DB">
        <w:rPr>
          <w:rFonts w:ascii="Times New Roman" w:hAnsi="Times New Roman" w:cs="Times New Roman"/>
          <w:b/>
          <w:bCs/>
        </w:rPr>
        <w:t xml:space="preserve">på processerne bagved: </w:t>
      </w:r>
    </w:p>
    <w:p w14:paraId="455B13BA" w14:textId="22C028C7" w:rsidR="005B5284" w:rsidRPr="005B5284" w:rsidRDefault="009E7814" w:rsidP="009E7814">
      <w:pPr>
        <w:rPr>
          <w:rFonts w:ascii="Times New Roman" w:hAnsi="Times New Roman" w:cs="Times New Roman"/>
          <w:sz w:val="24"/>
          <w:szCs w:val="24"/>
        </w:rPr>
      </w:pPr>
      <w:r w:rsidRPr="009E7814">
        <w:rPr>
          <w:rFonts w:ascii="Times New Roman" w:hAnsi="Times New Roman" w:cs="Times New Roman"/>
          <w:sz w:val="24"/>
          <w:szCs w:val="24"/>
        </w:rPr>
        <w:t xml:space="preserve">Gæren får dejen til at hæve ved at danne luftbobler inde i den. </w:t>
      </w:r>
      <w:r w:rsidR="005B5284">
        <w:rPr>
          <w:rFonts w:ascii="Times New Roman" w:hAnsi="Times New Roman" w:cs="Times New Roman"/>
          <w:sz w:val="24"/>
          <w:szCs w:val="24"/>
        </w:rPr>
        <w:t>Den proces kaldes for gæring, hvor gærceller bruger sukker til at leve. Som et biprodukt i denne omdannelse kommer der CO</w:t>
      </w:r>
      <w:r w:rsidR="005B5284">
        <w:rPr>
          <w:rFonts w:ascii="Times New Roman" w:hAnsi="Times New Roman" w:cs="Times New Roman"/>
          <w:sz w:val="24"/>
          <w:szCs w:val="24"/>
          <w:vertAlign w:val="subscript"/>
        </w:rPr>
        <w:t>2</w:t>
      </w:r>
      <w:r w:rsidR="005B5284">
        <w:rPr>
          <w:rFonts w:ascii="Times New Roman" w:hAnsi="Times New Roman" w:cs="Times New Roman"/>
          <w:sz w:val="24"/>
          <w:szCs w:val="24"/>
        </w:rPr>
        <w:t xml:space="preserve">, som er det, der får brødet til at hæve. </w:t>
      </w:r>
    </w:p>
    <w:p w14:paraId="627C529A" w14:textId="77777777" w:rsidR="005B5284" w:rsidRDefault="005B5284" w:rsidP="009E7814">
      <w:pPr>
        <w:rPr>
          <w:rFonts w:ascii="Times New Roman" w:hAnsi="Times New Roman" w:cs="Times New Roman"/>
          <w:sz w:val="24"/>
          <w:szCs w:val="24"/>
        </w:rPr>
      </w:pPr>
    </w:p>
    <w:p w14:paraId="3364392A" w14:textId="52109DA3" w:rsidR="009E7814" w:rsidRPr="009E7814" w:rsidRDefault="009E7814" w:rsidP="009E7814">
      <w:pPr>
        <w:rPr>
          <w:rFonts w:ascii="Times New Roman" w:hAnsi="Times New Roman" w:cs="Times New Roman"/>
          <w:sz w:val="24"/>
          <w:szCs w:val="24"/>
        </w:rPr>
      </w:pPr>
      <w:r w:rsidRPr="009E7814">
        <w:rPr>
          <w:rFonts w:ascii="Times New Roman" w:hAnsi="Times New Roman" w:cs="Times New Roman"/>
          <w:sz w:val="24"/>
          <w:szCs w:val="24"/>
        </w:rPr>
        <w:t>Når bollerne bages, dræbes gæren, da den ikke kan tåle så meget varme. Normalt når man bager, bliver luftboblerne i inde i dejen, selvom gæren dør, fordi gluten fungerer som et stillads og holder dejen oppe, så den ikke klapper sammen igen. Når man tilsætter kiwisaft til dejen, bliver gluten nedbrudt af enzymerne i saften. Enzymerne fungerer lidt som sakse, der klipper gluten i stykker. Når gluten er i stykker, kan det ikke længere fungere som et stillads, og der er derfor ikke noget til at holde bolledejen oppe, og de bliver flade og hårde. Man kan tænke lidt på det som et telt, hvor teltstængerne er blevet klippet i stykker – det kan ikke længere stå op af sig selv.</w:t>
      </w:r>
    </w:p>
    <w:p w14:paraId="64511737" w14:textId="77777777" w:rsidR="009E7814" w:rsidRPr="009E7814" w:rsidRDefault="009E7814" w:rsidP="009E7814">
      <w:pPr>
        <w:rPr>
          <w:rFonts w:ascii="Times New Roman" w:hAnsi="Times New Roman" w:cs="Times New Roman"/>
          <w:sz w:val="24"/>
          <w:szCs w:val="24"/>
        </w:rPr>
      </w:pPr>
    </w:p>
    <w:p w14:paraId="632AB2D9" w14:textId="77777777" w:rsidR="009E7814" w:rsidRPr="009E7814" w:rsidRDefault="009E7814" w:rsidP="009E7814">
      <w:pPr>
        <w:pStyle w:val="Default"/>
        <w:rPr>
          <w:rFonts w:ascii="Times New Roman" w:hAnsi="Times New Roman" w:cs="Times New Roman"/>
        </w:rPr>
      </w:pPr>
      <w:r w:rsidRPr="009E7814">
        <w:rPr>
          <w:rFonts w:ascii="Times New Roman" w:hAnsi="Times New Roman" w:cs="Times New Roman"/>
          <w:b/>
          <w:bCs/>
        </w:rPr>
        <w:t xml:space="preserve">Supplerende uddybning </w:t>
      </w:r>
      <w:r w:rsidRPr="009E7814">
        <w:rPr>
          <w:rFonts w:ascii="Times New Roman" w:hAnsi="Times New Roman" w:cs="Times New Roman"/>
        </w:rPr>
        <w:t xml:space="preserve">Gluten er et protein, der findes i mel. Det består af to dele; glutenin og </w:t>
      </w:r>
      <w:proofErr w:type="spellStart"/>
      <w:r w:rsidRPr="009E7814">
        <w:rPr>
          <w:rFonts w:ascii="Times New Roman" w:hAnsi="Times New Roman" w:cs="Times New Roman"/>
        </w:rPr>
        <w:t>gliadin</w:t>
      </w:r>
      <w:proofErr w:type="spellEnd"/>
      <w:r w:rsidRPr="009E7814">
        <w:rPr>
          <w:rFonts w:ascii="Times New Roman" w:hAnsi="Times New Roman" w:cs="Times New Roman"/>
        </w:rPr>
        <w:t xml:space="preserve">. I dejen danner disse to dele sammen et elastisk netværk, der kan strækkes uden at gå i stykker. Dette elastiske netværk gør dejen stærk og smidig. Gæren i dejen danner CO2, hvilket skaber gaslommer i dejen. Glutens vigtigste funktion i dejen er at stabilisere disse lommer, så de ikke klapper sammen. Når brødet bages, stivner glutennetværket, og brødet holder derfor sin form. </w:t>
      </w:r>
    </w:p>
    <w:p w14:paraId="781C0A9E" w14:textId="77777777" w:rsidR="009E7814" w:rsidRPr="009E7814" w:rsidRDefault="009E7814" w:rsidP="009E7814">
      <w:pPr>
        <w:pStyle w:val="Default"/>
        <w:rPr>
          <w:rFonts w:ascii="Times New Roman" w:hAnsi="Times New Roman" w:cs="Times New Roman"/>
        </w:rPr>
      </w:pPr>
      <w:r w:rsidRPr="009E7814">
        <w:rPr>
          <w:rFonts w:ascii="Times New Roman" w:hAnsi="Times New Roman" w:cs="Times New Roman"/>
        </w:rPr>
        <w:t xml:space="preserve">Kiwi indeholder enzymer. Kiwi indeholder bl.a. en bestemt type enzymer, der kaldes </w:t>
      </w:r>
      <w:proofErr w:type="spellStart"/>
      <w:r w:rsidRPr="009E7814">
        <w:rPr>
          <w:rFonts w:ascii="Times New Roman" w:hAnsi="Times New Roman" w:cs="Times New Roman"/>
        </w:rPr>
        <w:t>proteaser</w:t>
      </w:r>
      <w:proofErr w:type="spellEnd"/>
      <w:r w:rsidRPr="009E7814">
        <w:rPr>
          <w:rFonts w:ascii="Times New Roman" w:hAnsi="Times New Roman" w:cs="Times New Roman"/>
        </w:rPr>
        <w:t xml:space="preserve">. </w:t>
      </w:r>
      <w:proofErr w:type="spellStart"/>
      <w:r w:rsidRPr="009E7814">
        <w:rPr>
          <w:rFonts w:ascii="Times New Roman" w:hAnsi="Times New Roman" w:cs="Times New Roman"/>
        </w:rPr>
        <w:t>Proteaser</w:t>
      </w:r>
      <w:proofErr w:type="spellEnd"/>
      <w:r w:rsidRPr="009E7814">
        <w:rPr>
          <w:rFonts w:ascii="Times New Roman" w:hAnsi="Times New Roman" w:cs="Times New Roman"/>
        </w:rPr>
        <w:t xml:space="preserve"> er enzymer, der kan klippe proteiner i stykker, og de kan derfor også klippe gluten i stykker. Når gluten er i stykker, har det ikke længere de samme egenskaber, som da det var helt. Derfor kan det hjælpe til med at stabilisere dejen. Det er derfor de boller, der indeholder kiwisaften, bliver flade og hårde. </w:t>
      </w:r>
    </w:p>
    <w:p w14:paraId="61160F3B" w14:textId="66D03CCB" w:rsidR="009E7814" w:rsidRPr="009E7814" w:rsidRDefault="009E7814" w:rsidP="009E7814">
      <w:pPr>
        <w:rPr>
          <w:rFonts w:ascii="Times New Roman" w:hAnsi="Times New Roman" w:cs="Times New Roman"/>
          <w:sz w:val="24"/>
          <w:szCs w:val="24"/>
        </w:rPr>
      </w:pPr>
      <w:r w:rsidRPr="009E7814">
        <w:rPr>
          <w:rFonts w:ascii="Times New Roman" w:hAnsi="Times New Roman" w:cs="Times New Roman"/>
          <w:sz w:val="24"/>
          <w:szCs w:val="24"/>
        </w:rPr>
        <w:t>Desto længere tid dej-prøverne med kiwisaften får lov til at stå, desto længere tid har enzymerne til at nedbryde den gluten, der er i dejen. Når dej-prøverne kommes i køleskabet, stopper enzymerne med at nedbryde gluten, da det er for koldt til at disse enzymer kan virke. Når gluten vaskes væk, vil der være mest gluten tilbage i de dej-prøver, der kun har stået 5 minutter, og der vil være mindst gluten tilbage i de dej-prøver, der har stået i længst tid. Den mængde gluten, der udvaskes fra dej-prøverne, vil svare nogenlunde til den mængde gluten, der er i de tilhørende bagte boller.</w:t>
      </w:r>
    </w:p>
    <w:sectPr w:rsidR="009E7814" w:rsidRPr="009E7814">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D6945" w14:textId="77777777" w:rsidR="00FF2E2E" w:rsidRDefault="00FF2E2E" w:rsidP="009E7814">
      <w:pPr>
        <w:spacing w:after="0" w:line="240" w:lineRule="auto"/>
      </w:pPr>
      <w:r>
        <w:separator/>
      </w:r>
    </w:p>
  </w:endnote>
  <w:endnote w:type="continuationSeparator" w:id="0">
    <w:p w14:paraId="3F0D03C6" w14:textId="77777777" w:rsidR="00FF2E2E" w:rsidRDefault="00FF2E2E" w:rsidP="009E7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477627"/>
      <w:docPartObj>
        <w:docPartGallery w:val="Page Numbers (Bottom of Page)"/>
        <w:docPartUnique/>
      </w:docPartObj>
    </w:sdtPr>
    <w:sdtContent>
      <w:p w14:paraId="4054A7EF" w14:textId="5036C7E7" w:rsidR="009E7814" w:rsidRDefault="009E7814">
        <w:pPr>
          <w:pStyle w:val="Sidefod"/>
          <w:jc w:val="center"/>
        </w:pPr>
        <w:r>
          <w:fldChar w:fldCharType="begin"/>
        </w:r>
        <w:r>
          <w:instrText>PAGE   \* MERGEFORMAT</w:instrText>
        </w:r>
        <w:r>
          <w:fldChar w:fldCharType="separate"/>
        </w:r>
        <w:r>
          <w:t>2</w:t>
        </w:r>
        <w:r>
          <w:fldChar w:fldCharType="end"/>
        </w:r>
      </w:p>
    </w:sdtContent>
  </w:sdt>
  <w:p w14:paraId="5D14D3CA" w14:textId="77777777" w:rsidR="009E7814" w:rsidRDefault="009E781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D2196" w14:textId="77777777" w:rsidR="00FF2E2E" w:rsidRDefault="00FF2E2E" w:rsidP="009E7814">
      <w:pPr>
        <w:spacing w:after="0" w:line="240" w:lineRule="auto"/>
      </w:pPr>
      <w:r>
        <w:separator/>
      </w:r>
    </w:p>
  </w:footnote>
  <w:footnote w:type="continuationSeparator" w:id="0">
    <w:p w14:paraId="5987B1FB" w14:textId="77777777" w:rsidR="00FF2E2E" w:rsidRDefault="00FF2E2E" w:rsidP="009E7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6CE27" w14:textId="4BD2C06E" w:rsidR="009E7814" w:rsidRPr="009E7814" w:rsidRDefault="009E7814">
    <w:pPr>
      <w:pStyle w:val="Sidehoved"/>
      <w:rPr>
        <w:rFonts w:ascii="Times New Roman" w:hAnsi="Times New Roman" w:cs="Times New Roman"/>
        <w:sz w:val="18"/>
        <w:szCs w:val="18"/>
      </w:rPr>
    </w:pPr>
    <w:r w:rsidRPr="009E7814">
      <w:rPr>
        <w:rFonts w:ascii="Times New Roman" w:hAnsi="Times New Roman" w:cs="Times New Roman"/>
        <w:sz w:val="18"/>
        <w:szCs w:val="18"/>
      </w:rPr>
      <w:t xml:space="preserve">Dele af forsøgsvejledningen er taget fra </w:t>
    </w:r>
    <w:proofErr w:type="spellStart"/>
    <w:r w:rsidRPr="009E7814">
      <w:rPr>
        <w:rFonts w:ascii="Times New Roman" w:hAnsi="Times New Roman" w:cs="Times New Roman"/>
        <w:sz w:val="18"/>
        <w:szCs w:val="18"/>
      </w:rPr>
      <w:t>Biotechacademy</w:t>
    </w:r>
    <w:proofErr w:type="spellEnd"/>
    <w:r w:rsidRPr="009E7814">
      <w:rPr>
        <w:rFonts w:ascii="Times New Roman" w:hAnsi="Times New Roman" w:cs="Times New Roman"/>
        <w:sz w:val="18"/>
        <w:szCs w:val="18"/>
      </w:rPr>
      <w:t xml:space="preserve"> (dog modificeret og tilpasset forløbet ”Fysiologi” med fokus på fordøjelse og makromolekyler)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97348"/>
    <w:multiLevelType w:val="hybridMultilevel"/>
    <w:tmpl w:val="8F0E87C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A700FC3"/>
    <w:multiLevelType w:val="hybridMultilevel"/>
    <w:tmpl w:val="C7048D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6987709"/>
    <w:multiLevelType w:val="hybridMultilevel"/>
    <w:tmpl w:val="CD62CF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95E723C"/>
    <w:multiLevelType w:val="hybridMultilevel"/>
    <w:tmpl w:val="886E6E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86C6603"/>
    <w:multiLevelType w:val="hybridMultilevel"/>
    <w:tmpl w:val="FFC4A79A"/>
    <w:lvl w:ilvl="0" w:tplc="E3D276E0">
      <w:start w:val="1"/>
      <w:numFmt w:val="decimal"/>
      <w:lvlText w:val="%1)"/>
      <w:lvlJc w:val="left"/>
      <w:pPr>
        <w:ind w:left="420" w:hanging="360"/>
      </w:pPr>
      <w:rPr>
        <w:rFonts w:hint="default"/>
      </w:rPr>
    </w:lvl>
    <w:lvl w:ilvl="1" w:tplc="04060019" w:tentative="1">
      <w:start w:val="1"/>
      <w:numFmt w:val="lowerLetter"/>
      <w:lvlText w:val="%2."/>
      <w:lvlJc w:val="left"/>
      <w:pPr>
        <w:ind w:left="1140" w:hanging="360"/>
      </w:pPr>
    </w:lvl>
    <w:lvl w:ilvl="2" w:tplc="0406001B" w:tentative="1">
      <w:start w:val="1"/>
      <w:numFmt w:val="lowerRoman"/>
      <w:lvlText w:val="%3."/>
      <w:lvlJc w:val="right"/>
      <w:pPr>
        <w:ind w:left="1860" w:hanging="180"/>
      </w:pPr>
    </w:lvl>
    <w:lvl w:ilvl="3" w:tplc="0406000F" w:tentative="1">
      <w:start w:val="1"/>
      <w:numFmt w:val="decimal"/>
      <w:lvlText w:val="%4."/>
      <w:lvlJc w:val="left"/>
      <w:pPr>
        <w:ind w:left="2580" w:hanging="360"/>
      </w:pPr>
    </w:lvl>
    <w:lvl w:ilvl="4" w:tplc="04060019" w:tentative="1">
      <w:start w:val="1"/>
      <w:numFmt w:val="lowerLetter"/>
      <w:lvlText w:val="%5."/>
      <w:lvlJc w:val="left"/>
      <w:pPr>
        <w:ind w:left="3300" w:hanging="360"/>
      </w:pPr>
    </w:lvl>
    <w:lvl w:ilvl="5" w:tplc="0406001B" w:tentative="1">
      <w:start w:val="1"/>
      <w:numFmt w:val="lowerRoman"/>
      <w:lvlText w:val="%6."/>
      <w:lvlJc w:val="right"/>
      <w:pPr>
        <w:ind w:left="4020" w:hanging="180"/>
      </w:pPr>
    </w:lvl>
    <w:lvl w:ilvl="6" w:tplc="0406000F" w:tentative="1">
      <w:start w:val="1"/>
      <w:numFmt w:val="decimal"/>
      <w:lvlText w:val="%7."/>
      <w:lvlJc w:val="left"/>
      <w:pPr>
        <w:ind w:left="4740" w:hanging="360"/>
      </w:pPr>
    </w:lvl>
    <w:lvl w:ilvl="7" w:tplc="04060019" w:tentative="1">
      <w:start w:val="1"/>
      <w:numFmt w:val="lowerLetter"/>
      <w:lvlText w:val="%8."/>
      <w:lvlJc w:val="left"/>
      <w:pPr>
        <w:ind w:left="5460" w:hanging="360"/>
      </w:pPr>
    </w:lvl>
    <w:lvl w:ilvl="8" w:tplc="0406001B" w:tentative="1">
      <w:start w:val="1"/>
      <w:numFmt w:val="lowerRoman"/>
      <w:lvlText w:val="%9."/>
      <w:lvlJc w:val="right"/>
      <w:pPr>
        <w:ind w:left="6180" w:hanging="180"/>
      </w:pPr>
    </w:lvl>
  </w:abstractNum>
  <w:abstractNum w:abstractNumId="5" w15:restartNumberingAfterBreak="0">
    <w:nsid w:val="750476E7"/>
    <w:multiLevelType w:val="hybridMultilevel"/>
    <w:tmpl w:val="2CC6F5B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976371380">
    <w:abstractNumId w:val="2"/>
  </w:num>
  <w:num w:numId="2" w16cid:durableId="1744835192">
    <w:abstractNumId w:val="0"/>
  </w:num>
  <w:num w:numId="3" w16cid:durableId="1563061972">
    <w:abstractNumId w:val="5"/>
  </w:num>
  <w:num w:numId="4" w16cid:durableId="1118645462">
    <w:abstractNumId w:val="1"/>
  </w:num>
  <w:num w:numId="5" w16cid:durableId="391269546">
    <w:abstractNumId w:val="3"/>
  </w:num>
  <w:num w:numId="6" w16cid:durableId="9439968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814"/>
    <w:rsid w:val="00107C3A"/>
    <w:rsid w:val="00205AD7"/>
    <w:rsid w:val="00322794"/>
    <w:rsid w:val="0037672D"/>
    <w:rsid w:val="003F625C"/>
    <w:rsid w:val="00520F5A"/>
    <w:rsid w:val="005B5284"/>
    <w:rsid w:val="007A5E34"/>
    <w:rsid w:val="00846DFB"/>
    <w:rsid w:val="009572DB"/>
    <w:rsid w:val="009C1974"/>
    <w:rsid w:val="009E7814"/>
    <w:rsid w:val="00A45AA0"/>
    <w:rsid w:val="00AA2528"/>
    <w:rsid w:val="00B62E19"/>
    <w:rsid w:val="00CC603D"/>
    <w:rsid w:val="00F04150"/>
    <w:rsid w:val="00FF2E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C7970"/>
  <w15:chartTrackingRefBased/>
  <w15:docId w15:val="{AC0383D0-395C-4B3C-B42A-433420F5C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9E7814"/>
    <w:pPr>
      <w:autoSpaceDE w:val="0"/>
      <w:autoSpaceDN w:val="0"/>
      <w:adjustRightInd w:val="0"/>
      <w:spacing w:after="0" w:line="240" w:lineRule="auto"/>
    </w:pPr>
    <w:rPr>
      <w:rFonts w:ascii="Calibri" w:hAnsi="Calibri" w:cs="Calibri"/>
      <w:color w:val="000000"/>
      <w:kern w:val="0"/>
      <w:sz w:val="24"/>
      <w:szCs w:val="24"/>
    </w:rPr>
  </w:style>
  <w:style w:type="paragraph" w:styleId="Sidehoved">
    <w:name w:val="header"/>
    <w:basedOn w:val="Normal"/>
    <w:link w:val="SidehovedTegn"/>
    <w:uiPriority w:val="99"/>
    <w:unhideWhenUsed/>
    <w:rsid w:val="009E781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E7814"/>
  </w:style>
  <w:style w:type="paragraph" w:styleId="Sidefod">
    <w:name w:val="footer"/>
    <w:basedOn w:val="Normal"/>
    <w:link w:val="SidefodTegn"/>
    <w:uiPriority w:val="99"/>
    <w:unhideWhenUsed/>
    <w:rsid w:val="009E781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E7814"/>
  </w:style>
  <w:style w:type="paragraph" w:styleId="Listeafsnit">
    <w:name w:val="List Paragraph"/>
    <w:basedOn w:val="Normal"/>
    <w:uiPriority w:val="34"/>
    <w:qFormat/>
    <w:rsid w:val="009C19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C6766-3BDF-4105-89CB-147B2D5B7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1285</Words>
  <Characters>7842</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Taia Varberg</dc:creator>
  <cp:keywords/>
  <dc:description/>
  <cp:lastModifiedBy>Taia Varberg</cp:lastModifiedBy>
  <cp:revision>2</cp:revision>
  <dcterms:created xsi:type="dcterms:W3CDTF">2025-01-09T14:27:00Z</dcterms:created>
  <dcterms:modified xsi:type="dcterms:W3CDTF">2025-01-09T14:27:00Z</dcterms:modified>
</cp:coreProperties>
</file>