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A30A" w14:textId="77777777" w:rsidR="00AA0228" w:rsidRPr="00AA0228" w:rsidRDefault="00AA0228" w:rsidP="00AA0228">
      <w:pPr>
        <w:spacing w:after="0" w:line="619" w:lineRule="atLeast"/>
        <w:outlineLvl w:val="2"/>
        <w:rPr>
          <w:rFonts w:ascii="var(--font-title)" w:eastAsia="Times New Roman" w:hAnsi="var(--font-title)" w:cs="Times New Roman"/>
          <w:b/>
          <w:bCs/>
          <w:color w:val="333333"/>
          <w:kern w:val="0"/>
          <w:sz w:val="38"/>
          <w:szCs w:val="38"/>
          <w:lang w:eastAsia="da-DK"/>
          <w14:ligatures w14:val="none"/>
        </w:rPr>
      </w:pPr>
      <w:r w:rsidRPr="00AA0228">
        <w:rPr>
          <w:rFonts w:ascii="var(--font-title)" w:eastAsia="Times New Roman" w:hAnsi="var(--font-title)" w:cs="Times New Roman"/>
          <w:b/>
          <w:bCs/>
          <w:color w:val="333333"/>
          <w:kern w:val="0"/>
          <w:sz w:val="38"/>
          <w:szCs w:val="38"/>
          <w:lang w:eastAsia="da-DK"/>
          <w14:ligatures w14:val="none"/>
        </w:rPr>
        <w:t>Harpens kraft (</w:t>
      </w:r>
      <w:proofErr w:type="spellStart"/>
      <w:r w:rsidRPr="00AA0228">
        <w:rPr>
          <w:rFonts w:ascii="var(--font-title)" w:eastAsia="Times New Roman" w:hAnsi="var(--font-title)" w:cs="Times New Roman"/>
          <w:b/>
          <w:bCs/>
          <w:color w:val="333333"/>
          <w:kern w:val="0"/>
          <w:sz w:val="38"/>
          <w:szCs w:val="38"/>
          <w:lang w:eastAsia="da-DK"/>
          <w14:ligatures w14:val="none"/>
        </w:rPr>
        <w:t>u.å</w:t>
      </w:r>
      <w:proofErr w:type="spellEnd"/>
      <w:r w:rsidRPr="00AA0228">
        <w:rPr>
          <w:rFonts w:ascii="var(--font-title)" w:eastAsia="Times New Roman" w:hAnsi="var(--font-title)" w:cs="Times New Roman"/>
          <w:b/>
          <w:bCs/>
          <w:color w:val="333333"/>
          <w:kern w:val="0"/>
          <w:sz w:val="38"/>
          <w:szCs w:val="38"/>
          <w:lang w:eastAsia="da-DK"/>
          <w14:ligatures w14:val="none"/>
        </w:rPr>
        <w:t>.)</w:t>
      </w:r>
    </w:p>
    <w:p w14:paraId="7DA7A034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</w:t>
      </w:r>
    </w:p>
    <w:p w14:paraId="22B9E88C" w14:textId="05EE5A76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Hr.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Vellemand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og hans væne brud,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AA0228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– strengen er af guld –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legte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guldtavel</w:t>
      </w:r>
      <w:proofErr w:type="spellEnd"/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i deres bur.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AA0228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 xml:space="preserve">Så liflig </w:t>
      </w:r>
      <w:proofErr w:type="spellStart"/>
      <w:r w:rsidRPr="00AA0228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legte</w:t>
      </w:r>
      <w:proofErr w:type="spellEnd"/>
      <w:r w:rsidRPr="00AA0228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 xml:space="preserve"> han for sin jomfru.</w:t>
      </w:r>
    </w:p>
    <w:p w14:paraId="3ED5FF2D" w14:textId="1A39073F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kern w:val="0"/>
          <w:sz w:val="26"/>
          <w:szCs w:val="26"/>
          <w:lang w:eastAsia="da-DK"/>
          <w14:ligatures w14:val="none"/>
        </w:rPr>
        <w:t>*Spil med terning og bræt</w:t>
      </w:r>
    </w:p>
    <w:p w14:paraId="511B0DDD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</w:t>
      </w:r>
    </w:p>
    <w:p w14:paraId="15EFAA4F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For hver en gang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guldtavel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på bordet randt,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så mange tårer den jomfru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fælded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'.</w:t>
      </w:r>
    </w:p>
    <w:p w14:paraId="26655611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</w:t>
      </w:r>
    </w:p>
    <w:p w14:paraId="18A39AF4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"Hvad heller græder I for guld så rød?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heller græder I, for I er bleven min mø?</w:t>
      </w:r>
    </w:p>
    <w:p w14:paraId="577C2EC6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</w:t>
      </w:r>
    </w:p>
    <w:p w14:paraId="521B3B3E" w14:textId="18D7CBC3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Hvad heller græder I, for jeg er ikke rig?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heller I tykkes, det jeg kan ikke være Eders lig'</w:t>
      </w: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?"</w:t>
      </w:r>
    </w:p>
    <w:p w14:paraId="7D46AA74" w14:textId="7F495DE2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 xml:space="preserve">*Ægtefælle, </w:t>
      </w:r>
      <w:proofErr w:type="spellStart"/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trovlovede</w:t>
      </w:r>
      <w:proofErr w:type="spellEnd"/>
    </w:p>
    <w:p w14:paraId="79BCA724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</w:t>
      </w:r>
    </w:p>
    <w:p w14:paraId="55650650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"Jeg græder ikke for guld så rød,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er og med min vilje, jeg er blevet Eders mø.</w:t>
      </w:r>
    </w:p>
    <w:p w14:paraId="1FB01D2E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</w:t>
      </w:r>
    </w:p>
    <w:p w14:paraId="425C39B0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Jeg græder ikke, for I er jo rig,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fuldvel da må I være min lig'.</w:t>
      </w:r>
    </w:p>
    <w:p w14:paraId="671DF5D1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7</w:t>
      </w:r>
    </w:p>
    <w:p w14:paraId="036C4DD0" w14:textId="3CA3B338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Jeg græder langt mere for Blide</w:t>
      </w: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jeg skal over ride.</w:t>
      </w:r>
    </w:p>
    <w:p w14:paraId="1BCB037A" w14:textId="04A2D4F6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Navnet på den å, hun skal ride over</w:t>
      </w:r>
    </w:p>
    <w:p w14:paraId="6CF1D3D7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i/>
          <w:iCs/>
          <w:color w:val="888888"/>
          <w:kern w:val="0"/>
          <w:sz w:val="19"/>
          <w:szCs w:val="19"/>
          <w:lang w:eastAsia="da-DK"/>
          <w14:ligatures w14:val="none"/>
        </w:rPr>
        <w:t>8</w:t>
      </w:r>
    </w:p>
    <w:p w14:paraId="1458D08D" w14:textId="75D08794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Der sank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neder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min' søstre to,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den tid de lod deres bryllup bo</w:t>
      </w: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."</w:t>
      </w:r>
    </w:p>
    <w:p w14:paraId="5AF5ABE5" w14:textId="2E3BBB31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lastRenderedPageBreak/>
        <w:t>*Forberede</w:t>
      </w:r>
    </w:p>
    <w:p w14:paraId="2E456500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9</w:t>
      </w:r>
    </w:p>
    <w:p w14:paraId="3740782F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"I skal ikke græde for Blide,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min' svende skal med Eder ride.</w:t>
      </w:r>
    </w:p>
    <w:p w14:paraId="3F4F6BFB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</w:t>
      </w:r>
    </w:p>
    <w:p w14:paraId="64EE4BE8" w14:textId="448905AA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Jeg skal lade gøre en bro så bred,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koster mig tusind gylden i fæ</w:t>
      </w: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5DEF5900" w14:textId="52374A8A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*kvæg</w:t>
      </w:r>
    </w:p>
    <w:p w14:paraId="24E2E750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11</w:t>
      </w:r>
    </w:p>
    <w:p w14:paraId="2FD0AE59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Min' svende skal med Eder ride,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hundrede ved hver Eders side.</w:t>
      </w:r>
    </w:p>
    <w:p w14:paraId="73BD4E57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12</w:t>
      </w:r>
    </w:p>
    <w:p w14:paraId="407360C8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skal jeg lad' gøre Eder til ære: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tolv ridder' de skal Eders ganger føre."</w:t>
      </w:r>
    </w:p>
    <w:p w14:paraId="2554B831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13</w:t>
      </w:r>
    </w:p>
    <w:p w14:paraId="3E2AF9FB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lod lægge under hendes ganger de røde guldsko,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så rider hun til Blidebro.</w:t>
      </w:r>
    </w:p>
    <w:p w14:paraId="11C4E548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14</w:t>
      </w:r>
    </w:p>
    <w:p w14:paraId="499CBF7E" w14:textId="2E338459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Der hun kom der midt på bro,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da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snaved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</w:t>
      </w:r>
      <w: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hendes ganger i røde guldsko.</w:t>
      </w:r>
    </w:p>
    <w:p w14:paraId="032FE4A9" w14:textId="4A5B9ABF" w:rsidR="00B831A1" w:rsidRPr="00AA0228" w:rsidRDefault="00B831A1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*Snublede</w:t>
      </w:r>
    </w:p>
    <w:p w14:paraId="1D6B116D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15</w:t>
      </w:r>
    </w:p>
    <w:p w14:paraId="2F885578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Hendes ganger blev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skoed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 med femten søm,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neder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sank den jomfru for striden strøm.</w:t>
      </w:r>
    </w:p>
    <w:p w14:paraId="1C43B264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16</w:t>
      </w:r>
    </w:p>
    <w:p w14:paraId="6C1F58FA" w14:textId="374C72A5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Alle toge ridder' efter sadelbue</w:t>
      </w:r>
      <w:r w:rsidR="00B831A1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men ingen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kund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' hjælpe den skønne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jom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-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frue.</w:t>
      </w:r>
    </w:p>
    <w:p w14:paraId="737F8296" w14:textId="2168D363" w:rsidR="00B831A1" w:rsidRPr="00AA0228" w:rsidRDefault="00B831A1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 xml:space="preserve">*Alle ridderne greb ud efter den bue, de havde ved sadlen </w:t>
      </w:r>
    </w:p>
    <w:p w14:paraId="09A566EF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17</w:t>
      </w:r>
    </w:p>
    <w:p w14:paraId="296A98E5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 xml:space="preserve">Jomfru rakt' op sin hvide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: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"Min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ædelig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herre, hjælper mig til land!"</w:t>
      </w:r>
    </w:p>
    <w:p w14:paraId="79785A43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18</w:t>
      </w:r>
    </w:p>
    <w:p w14:paraId="192BAAB6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"Hjælp dig så sandt Gud og den Helligånd,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jeg ikke nu hjælpe kan!"</w:t>
      </w:r>
    </w:p>
    <w:p w14:paraId="3B40D106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19</w:t>
      </w:r>
    </w:p>
    <w:p w14:paraId="409FA2E7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Hr.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Vellemand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taler til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smådreng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sin: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"Du </w:t>
      </w:r>
      <w:proofErr w:type="gram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hente</w:t>
      </w:r>
      <w:proofErr w:type="gram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mig hid guldharpe min."</w:t>
      </w:r>
    </w:p>
    <w:p w14:paraId="47395BF2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20</w:t>
      </w:r>
    </w:p>
    <w:p w14:paraId="7E893F8E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Hr.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Vellemand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tog harpe i hænde,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går for strømmen at stande.</w:t>
      </w:r>
    </w:p>
    <w:p w14:paraId="72583952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21</w:t>
      </w:r>
    </w:p>
    <w:p w14:paraId="3D9C000A" w14:textId="4D824006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Han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legte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alt så liste</w:t>
      </w:r>
      <w:r w:rsidR="00B831A1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rørtes ikke fugl på kviste.</w:t>
      </w:r>
    </w:p>
    <w:p w14:paraId="41550BDB" w14:textId="1B818AB1" w:rsidR="00B831A1" w:rsidRPr="00AA0228" w:rsidRDefault="00B831A1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*kunstfærdigt (han er dygtig til det)</w:t>
      </w:r>
    </w:p>
    <w:p w14:paraId="24BA6636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i/>
          <w:iCs/>
          <w:color w:val="888888"/>
          <w:kern w:val="0"/>
          <w:sz w:val="19"/>
          <w:szCs w:val="19"/>
          <w:lang w:eastAsia="da-DK"/>
          <w14:ligatures w14:val="none"/>
        </w:rPr>
        <w:t>22</w:t>
      </w:r>
    </w:p>
    <w:p w14:paraId="1DEFF2A5" w14:textId="53B268BD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slog harpen så såre</w:t>
      </w:r>
      <w:r w:rsidR="00B831A1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hørtes over alle de gårde.</w:t>
      </w:r>
    </w:p>
    <w:p w14:paraId="1CAF1635" w14:textId="079C7A26" w:rsidR="00B831A1" w:rsidRPr="00AA0228" w:rsidRDefault="00B831A1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*Vældigt, kraftfuldt</w:t>
      </w:r>
    </w:p>
    <w:p w14:paraId="193C734B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23</w:t>
      </w:r>
    </w:p>
    <w:p w14:paraId="3F1FC56F" w14:textId="1906BB7B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Barken sprak ud af egetræ,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hornet af det 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bøvendes</w:t>
      </w:r>
      <w:proofErr w:type="spellEnd"/>
      <w:r w:rsidR="00B831A1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fæ.</w:t>
      </w:r>
    </w:p>
    <w:p w14:paraId="3789C648" w14:textId="150338CF" w:rsidR="00B831A1" w:rsidRPr="00AA0228" w:rsidRDefault="00B831A1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*brølende</w:t>
      </w:r>
    </w:p>
    <w:p w14:paraId="40E60E36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24</w:t>
      </w:r>
    </w:p>
    <w:p w14:paraId="54BC141E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Barken sprak ud af birke,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knappen ud af Marikirke.</w:t>
      </w:r>
    </w:p>
    <w:p w14:paraId="4E5CAF52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25</w:t>
      </w:r>
    </w:p>
    <w:p w14:paraId="54BEB042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Så slog han harpen af harme,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hans brud ud af troldens arme.</w:t>
      </w:r>
    </w:p>
    <w:p w14:paraId="327CBB27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26</w:t>
      </w:r>
    </w:p>
    <w:p w14:paraId="7624A593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Så slog han harpen til bunde,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den trold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mått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' op fra grunde.</w:t>
      </w:r>
    </w:p>
    <w:p w14:paraId="76F0F382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27</w:t>
      </w:r>
    </w:p>
    <w:p w14:paraId="14BAACDA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Op kom den trold fra grunde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med hr.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Vellemands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mø i munde.</w:t>
      </w:r>
    </w:p>
    <w:p w14:paraId="5885ECF4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28</w:t>
      </w:r>
    </w:p>
    <w:p w14:paraId="24E02A9A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Men ikke hans brud alene,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havde og både hendes søstre så væne.</w:t>
      </w:r>
    </w:p>
    <w:p w14:paraId="46CF273E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29</w:t>
      </w:r>
    </w:p>
    <w:p w14:paraId="14215270" w14:textId="37A719E4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"Hr.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Vellemand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,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Vellemand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 tag din mø!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lad mig selv volde</w:t>
      </w:r>
      <w:r w:rsidR="00B831A1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mit vand under ø."</w:t>
      </w:r>
    </w:p>
    <w:p w14:paraId="2D383E42" w14:textId="5E534D13" w:rsidR="00B831A1" w:rsidRPr="00AA0228" w:rsidRDefault="00B831A1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B831A1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*råde over</w:t>
      </w:r>
    </w:p>
    <w:p w14:paraId="5D644F27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30</w:t>
      </w:r>
    </w:p>
    <w:p w14:paraId="6C3D7B68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"Så gerne da vil jeg have min mø,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aldrig skal du volde vand under ø."</w:t>
      </w:r>
    </w:p>
    <w:p w14:paraId="0DB448BC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31</w:t>
      </w:r>
    </w:p>
    <w:p w14:paraId="585702D4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Hr.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Vellemand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han sit sværd uddrog,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Gud hjalp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hannem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 det han trolden i stykker hug.</w:t>
      </w:r>
    </w:p>
    <w:p w14:paraId="1D145124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32</w:t>
      </w:r>
    </w:p>
    <w:p w14:paraId="2F79888D" w14:textId="56EC75BD" w:rsid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slog over sin brud det skarlagen små</w:t>
      </w:r>
      <w:r w:rsidR="00774326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*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selv løfte han hende på ganger grå.</w:t>
      </w:r>
    </w:p>
    <w:p w14:paraId="35B3B5FF" w14:textId="2CB1A52C" w:rsidR="00774326" w:rsidRPr="00AA0228" w:rsidRDefault="00774326" w:rsidP="00AA0228">
      <w:pPr>
        <w:spacing w:after="0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</w:pPr>
      <w:r w:rsidRPr="00774326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*han lægger et rødt tæppe over hende</w:t>
      </w:r>
    </w:p>
    <w:p w14:paraId="64786515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33</w:t>
      </w:r>
    </w:p>
    <w:p w14:paraId="79CACAFD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Han </w:t>
      </w:r>
      <w:proofErr w:type="gram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løfte</w:t>
      </w:r>
      <w:proofErr w:type="gram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hende selv til ganger hvid: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"I rider nu, min kærest, foruden al kvide."</w:t>
      </w:r>
    </w:p>
    <w:p w14:paraId="73DA4F7B" w14:textId="77777777" w:rsidR="00AA0228" w:rsidRPr="00AA0228" w:rsidRDefault="00AA0228" w:rsidP="00AA0228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34</w:t>
      </w:r>
    </w:p>
    <w:p w14:paraId="19282064" w14:textId="77777777" w:rsidR="00AA0228" w:rsidRPr="00AA0228" w:rsidRDefault="00AA0228" w:rsidP="00AA0228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Hr. </w:t>
      </w:r>
      <w:proofErr w:type="spellStart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Vellemand</w:t>
      </w:r>
      <w:proofErr w:type="spellEnd"/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red sig under ø,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AA0228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– strengen er af guld –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drak han bryllup med sin mø.</w:t>
      </w:r>
      <w:r w:rsidRPr="00AA0228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AA0228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 xml:space="preserve">Så liflig </w:t>
      </w:r>
      <w:proofErr w:type="spellStart"/>
      <w:r w:rsidRPr="00AA0228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legte</w:t>
      </w:r>
      <w:proofErr w:type="spellEnd"/>
      <w:r w:rsidRPr="00AA0228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 xml:space="preserve"> han for sin jomfru.</w:t>
      </w:r>
    </w:p>
    <w:p w14:paraId="1FB062D4" w14:textId="1E343E2F" w:rsidR="005826C0" w:rsidRDefault="00AA0228" w:rsidP="00774326">
      <w:pPr>
        <w:spacing w:after="0" w:line="360" w:lineRule="atLeast"/>
      </w:pPr>
      <w:r w:rsidRPr="00AA0228">
        <w:rPr>
          <w:rFonts w:ascii="var(--font-content)" w:eastAsia="Times New Roman" w:hAnsi="var(--font-content)" w:cs="Noto Sans"/>
          <w:color w:val="767676"/>
          <w:kern w:val="0"/>
          <w:sz w:val="23"/>
          <w:szCs w:val="23"/>
          <w:lang w:eastAsia="da-DK"/>
          <w14:ligatures w14:val="none"/>
        </w:rPr>
        <w:t>fra Kanon i dansk I, Gyldendal 2005</w:t>
      </w:r>
    </w:p>
    <w:sectPr w:rsidR="005826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var(--font-content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28"/>
    <w:rsid w:val="005826C0"/>
    <w:rsid w:val="00774326"/>
    <w:rsid w:val="007F3A5D"/>
    <w:rsid w:val="00AA0228"/>
    <w:rsid w:val="00B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BBCE"/>
  <w15:chartTrackingRefBased/>
  <w15:docId w15:val="{2044E395-A4B8-4480-ADEB-D149B29C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AA0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AA0228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AA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customStyle="1" w:styleId="numbering">
    <w:name w:val="numbering"/>
    <w:basedOn w:val="Standardskrifttypeiafsnit"/>
    <w:rsid w:val="00AA0228"/>
  </w:style>
  <w:style w:type="character" w:styleId="Fremhv">
    <w:name w:val="Emphasis"/>
    <w:basedOn w:val="Standardskrifttypeiafsnit"/>
    <w:uiPriority w:val="20"/>
    <w:qFormat/>
    <w:rsid w:val="00AA0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0027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417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1</cp:revision>
  <dcterms:created xsi:type="dcterms:W3CDTF">2023-12-18T11:12:00Z</dcterms:created>
  <dcterms:modified xsi:type="dcterms:W3CDTF">2023-12-18T12:02:00Z</dcterms:modified>
</cp:coreProperties>
</file>